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BE" w:rsidRDefault="008A02BE" w:rsidP="008A02BE">
      <w:pPr>
        <w:rPr>
          <w:rFonts w:ascii="Arial" w:hAnsi="Arial"/>
        </w:rPr>
      </w:pPr>
      <w:r w:rsidRPr="00A9165F">
        <w:rPr>
          <w:rFonts w:ascii="Arial" w:hAnsi="Arial"/>
        </w:rPr>
        <w:t xml:space="preserve">Níže uvedeného dne, měsíce a roku uzavřeli </w:t>
      </w:r>
    </w:p>
    <w:p w:rsidR="008A02BE" w:rsidRDefault="008A02BE" w:rsidP="008A02BE">
      <w:pPr>
        <w:rPr>
          <w:rFonts w:ascii="Arial" w:hAnsi="Arial"/>
        </w:rPr>
      </w:pPr>
    </w:p>
    <w:p w:rsidR="008A02BE" w:rsidRDefault="008A02BE" w:rsidP="008A02BE">
      <w:pPr>
        <w:rPr>
          <w:rFonts w:ascii="Arial" w:hAnsi="Arial"/>
        </w:rPr>
      </w:pPr>
      <w:r w:rsidRPr="00F55917">
        <w:rPr>
          <w:rFonts w:ascii="Arial" w:hAnsi="Arial"/>
          <w:b/>
        </w:rPr>
        <w:t>PRONAJÍMATEL :</w:t>
      </w:r>
      <w:r>
        <w:rPr>
          <w:rFonts w:ascii="Arial" w:hAnsi="Arial"/>
        </w:rPr>
        <w:t xml:space="preserve"> FK Kralupy 1901, </w:t>
      </w:r>
      <w:proofErr w:type="spellStart"/>
      <w:r>
        <w:rPr>
          <w:rFonts w:ascii="Arial" w:hAnsi="Arial"/>
        </w:rPr>
        <w:t>z.s</w:t>
      </w:r>
      <w:proofErr w:type="spellEnd"/>
      <w:r>
        <w:rPr>
          <w:rFonts w:ascii="Arial" w:hAnsi="Arial"/>
        </w:rPr>
        <w:t>.</w:t>
      </w:r>
    </w:p>
    <w:p w:rsidR="008A02BE" w:rsidRDefault="008A02BE" w:rsidP="008A02BE">
      <w:pPr>
        <w:rPr>
          <w:rFonts w:ascii="Arial" w:hAnsi="Arial"/>
        </w:rPr>
      </w:pPr>
      <w:r>
        <w:rPr>
          <w:rFonts w:ascii="Arial" w:hAnsi="Arial"/>
        </w:rPr>
        <w:t xml:space="preserve">                               V Olších 498</w:t>
      </w:r>
    </w:p>
    <w:p w:rsidR="008A02BE" w:rsidRDefault="008A02BE" w:rsidP="008A02BE">
      <w:pPr>
        <w:rPr>
          <w:rFonts w:ascii="Arial" w:hAnsi="Arial"/>
        </w:rPr>
      </w:pPr>
      <w:r>
        <w:rPr>
          <w:rFonts w:ascii="Arial" w:hAnsi="Arial"/>
        </w:rPr>
        <w:t xml:space="preserve">                               278 01 Kralupy nad Vltavou, okr. Mělník</w:t>
      </w:r>
    </w:p>
    <w:p w:rsidR="008A02BE" w:rsidRDefault="008A02BE" w:rsidP="008A02BE">
      <w:pPr>
        <w:rPr>
          <w:rFonts w:ascii="Arial" w:hAnsi="Arial"/>
        </w:rPr>
      </w:pPr>
      <w:r>
        <w:rPr>
          <w:rFonts w:ascii="Arial" w:hAnsi="Arial"/>
        </w:rPr>
        <w:t xml:space="preserve">                               IČO: 47006668</w:t>
      </w:r>
    </w:p>
    <w:p w:rsidR="008A02BE" w:rsidRDefault="008A02BE" w:rsidP="008A02BE">
      <w:pPr>
        <w:rPr>
          <w:rFonts w:ascii="Arial" w:hAnsi="Arial"/>
        </w:rPr>
      </w:pPr>
      <w:r>
        <w:rPr>
          <w:rFonts w:ascii="Arial" w:hAnsi="Arial"/>
        </w:rPr>
        <w:t xml:space="preserve">                               Osoba oprávněná jednat : </w:t>
      </w:r>
      <w:proofErr w:type="spellStart"/>
      <w:r>
        <w:rPr>
          <w:rFonts w:ascii="Arial" w:hAnsi="Arial"/>
        </w:rPr>
        <w:t>p.Černý</w:t>
      </w:r>
      <w:proofErr w:type="spellEnd"/>
      <w:r>
        <w:rPr>
          <w:rFonts w:ascii="Arial" w:hAnsi="Arial"/>
        </w:rPr>
        <w:t xml:space="preserve"> Luboš, předseda FK</w:t>
      </w:r>
    </w:p>
    <w:p w:rsidR="008A02BE" w:rsidRDefault="008A02BE" w:rsidP="008A02BE">
      <w:pPr>
        <w:rPr>
          <w:rFonts w:ascii="Arial" w:hAnsi="Arial"/>
        </w:rPr>
      </w:pPr>
      <w:r>
        <w:rPr>
          <w:rFonts w:ascii="Arial" w:hAnsi="Arial"/>
        </w:rPr>
        <w:t xml:space="preserve">                               Adresa : </w:t>
      </w:r>
      <w:proofErr w:type="spellStart"/>
      <w:r>
        <w:rPr>
          <w:rFonts w:ascii="Arial" w:hAnsi="Arial"/>
        </w:rPr>
        <w:t>Sídl</w:t>
      </w:r>
      <w:proofErr w:type="spellEnd"/>
      <w:r>
        <w:rPr>
          <w:rFonts w:ascii="Arial" w:hAnsi="Arial"/>
        </w:rPr>
        <w:t>. V Zátiší 1019, 278 01 Kralupy nad Vltavou</w:t>
      </w:r>
    </w:p>
    <w:p w:rsidR="008A02BE" w:rsidRDefault="008A02BE" w:rsidP="008A02BE">
      <w:pPr>
        <w:rPr>
          <w:rFonts w:ascii="Arial" w:hAnsi="Arial"/>
        </w:rPr>
      </w:pPr>
      <w:r>
        <w:rPr>
          <w:rFonts w:ascii="Arial" w:hAnsi="Arial"/>
        </w:rPr>
        <w:t xml:space="preserve">                               Tel. 602 443 623, e-mail: cerny.lub@seznam.cz</w:t>
      </w:r>
    </w:p>
    <w:p w:rsidR="008A02BE" w:rsidRDefault="008A02BE" w:rsidP="008A02BE">
      <w:pPr>
        <w:rPr>
          <w:rFonts w:ascii="Arial" w:hAnsi="Arial"/>
        </w:rPr>
      </w:pPr>
      <w:r>
        <w:rPr>
          <w:rFonts w:ascii="Arial" w:hAnsi="Arial"/>
        </w:rPr>
        <w:t xml:space="preserve">             na straně jedné    </w:t>
      </w:r>
    </w:p>
    <w:p w:rsidR="008A02BE" w:rsidRDefault="008A02BE" w:rsidP="008A02BE">
      <w:pPr>
        <w:rPr>
          <w:rFonts w:ascii="Arial" w:hAnsi="Arial"/>
        </w:rPr>
      </w:pPr>
    </w:p>
    <w:p w:rsidR="008A02BE" w:rsidRDefault="008A02BE" w:rsidP="008A02BE">
      <w:pPr>
        <w:jc w:val="both"/>
        <w:rPr>
          <w:rFonts w:ascii="Arial" w:hAnsi="Arial"/>
        </w:rPr>
      </w:pPr>
      <w:r w:rsidRPr="00F55917">
        <w:rPr>
          <w:rFonts w:ascii="Arial" w:hAnsi="Arial"/>
          <w:b/>
        </w:rPr>
        <w:t>NÁJEMCE :</w:t>
      </w:r>
      <w:r>
        <w:rPr>
          <w:rFonts w:ascii="Arial" w:hAnsi="Arial"/>
        </w:rPr>
        <w:t xml:space="preserve">   název (</w:t>
      </w:r>
      <w:proofErr w:type="spellStart"/>
      <w:r>
        <w:rPr>
          <w:rFonts w:ascii="Arial" w:hAnsi="Arial"/>
        </w:rPr>
        <w:t>jméno,příjmení</w:t>
      </w:r>
      <w:proofErr w:type="spellEnd"/>
      <w:r>
        <w:rPr>
          <w:rFonts w:ascii="Arial" w:hAnsi="Arial"/>
        </w:rPr>
        <w:t>) :</w:t>
      </w:r>
    </w:p>
    <w:p w:rsidR="008A02BE" w:rsidRDefault="008A02BE" w:rsidP="008A02BE">
      <w:pPr>
        <w:jc w:val="both"/>
        <w:rPr>
          <w:rFonts w:ascii="Arial" w:hAnsi="Arial"/>
        </w:rPr>
      </w:pPr>
      <w:r>
        <w:rPr>
          <w:rFonts w:ascii="Arial" w:hAnsi="Arial"/>
        </w:rPr>
        <w:t xml:space="preserve">                       adresa : </w:t>
      </w:r>
    </w:p>
    <w:p w:rsidR="008A02BE" w:rsidRDefault="008A02BE" w:rsidP="008A02BE">
      <w:pPr>
        <w:jc w:val="both"/>
        <w:rPr>
          <w:rFonts w:ascii="Arial" w:hAnsi="Arial"/>
        </w:rPr>
      </w:pPr>
      <w:r>
        <w:rPr>
          <w:rFonts w:ascii="Arial" w:hAnsi="Arial"/>
        </w:rPr>
        <w:t xml:space="preserve">                       sídlo, pokud se neshoduje s adresou  :</w:t>
      </w:r>
    </w:p>
    <w:p w:rsidR="008A02BE" w:rsidRDefault="008A02BE" w:rsidP="008A02BE">
      <w:pPr>
        <w:jc w:val="both"/>
        <w:rPr>
          <w:rFonts w:ascii="Arial" w:hAnsi="Arial"/>
        </w:rPr>
      </w:pPr>
      <w:r>
        <w:rPr>
          <w:rFonts w:ascii="Arial" w:hAnsi="Arial"/>
        </w:rPr>
        <w:t xml:space="preserve">                       právní forma :</w:t>
      </w:r>
    </w:p>
    <w:p w:rsidR="008A02BE" w:rsidRDefault="008A02BE" w:rsidP="008A02BE">
      <w:pPr>
        <w:jc w:val="both"/>
        <w:rPr>
          <w:rFonts w:ascii="Arial" w:hAnsi="Arial"/>
        </w:rPr>
      </w:pPr>
      <w:r>
        <w:rPr>
          <w:rFonts w:ascii="Arial" w:hAnsi="Arial"/>
        </w:rPr>
        <w:t xml:space="preserve">                       IČO :</w:t>
      </w:r>
    </w:p>
    <w:p w:rsidR="008A02BE" w:rsidRDefault="008A02BE" w:rsidP="008A02BE">
      <w:pPr>
        <w:jc w:val="both"/>
        <w:rPr>
          <w:rFonts w:ascii="Arial" w:hAnsi="Arial"/>
        </w:rPr>
      </w:pPr>
      <w:r>
        <w:rPr>
          <w:rFonts w:ascii="Arial" w:hAnsi="Arial"/>
        </w:rPr>
        <w:t xml:space="preserve">                       osoba oprávněná jednat :</w:t>
      </w:r>
    </w:p>
    <w:p w:rsidR="008A02BE" w:rsidRDefault="008A02BE" w:rsidP="008A02BE">
      <w:pPr>
        <w:jc w:val="both"/>
        <w:rPr>
          <w:rFonts w:ascii="Arial" w:hAnsi="Arial"/>
        </w:rPr>
      </w:pPr>
      <w:r>
        <w:rPr>
          <w:rFonts w:ascii="Arial" w:hAnsi="Arial"/>
        </w:rPr>
        <w:t xml:space="preserve">                       kontakt : telefon, e-mail</w:t>
      </w:r>
    </w:p>
    <w:p w:rsidR="008A02BE" w:rsidRDefault="008A02BE" w:rsidP="008A02BE">
      <w:pPr>
        <w:jc w:val="both"/>
        <w:rPr>
          <w:rFonts w:ascii="Arial" w:hAnsi="Arial"/>
        </w:rPr>
      </w:pPr>
      <w:r>
        <w:rPr>
          <w:rFonts w:ascii="Arial" w:hAnsi="Arial"/>
        </w:rPr>
        <w:t xml:space="preserve">              na straně druhé</w:t>
      </w:r>
    </w:p>
    <w:p w:rsidR="008A02BE" w:rsidRDefault="008A02BE" w:rsidP="008A02BE">
      <w:pPr>
        <w:jc w:val="both"/>
        <w:rPr>
          <w:rFonts w:ascii="Arial" w:hAnsi="Arial"/>
        </w:rPr>
      </w:pPr>
      <w:r>
        <w:rPr>
          <w:rFonts w:ascii="Arial" w:hAnsi="Arial"/>
        </w:rPr>
        <w:t xml:space="preserve">         </w:t>
      </w:r>
    </w:p>
    <w:p w:rsidR="008A02BE" w:rsidRDefault="008A02BE" w:rsidP="008A02BE">
      <w:pPr>
        <w:rPr>
          <w:rFonts w:ascii="Arial" w:hAnsi="Arial"/>
        </w:rPr>
      </w:pPr>
      <w:r>
        <w:rPr>
          <w:rFonts w:ascii="Arial" w:hAnsi="Arial"/>
        </w:rPr>
        <w:t xml:space="preserve">uzavírají v souladu s příslušnými ustanoveními zákona č. 116/1990 Sb., o nájmu nebytových prostor, ve znění pozdějších předpisů a zákona č. 40/1964 Sb., občanský zákoník, ve znění pozdějších předpisů a za podmínek níže uvedených tuto </w:t>
      </w:r>
    </w:p>
    <w:p w:rsidR="008A02BE" w:rsidRDefault="008A02BE" w:rsidP="008A02BE">
      <w:pPr>
        <w:rPr>
          <w:rFonts w:ascii="Arial" w:hAnsi="Arial"/>
        </w:rPr>
      </w:pPr>
    </w:p>
    <w:p w:rsidR="008A02BE" w:rsidRPr="000931D4" w:rsidRDefault="008A02BE" w:rsidP="008A02BE">
      <w:pPr>
        <w:jc w:val="center"/>
        <w:rPr>
          <w:rFonts w:ascii="Arial Black" w:hAnsi="Arial Black"/>
          <w:b/>
          <w:sz w:val="44"/>
          <w:szCs w:val="44"/>
        </w:rPr>
      </w:pPr>
      <w:r w:rsidRPr="000931D4">
        <w:rPr>
          <w:rFonts w:ascii="Arial Black" w:hAnsi="Arial Black"/>
          <w:b/>
          <w:sz w:val="44"/>
          <w:szCs w:val="44"/>
        </w:rPr>
        <w:t>SMLOUVU</w:t>
      </w:r>
    </w:p>
    <w:p w:rsidR="008A02BE" w:rsidRDefault="008A02BE" w:rsidP="008A02BE">
      <w:pPr>
        <w:jc w:val="center"/>
        <w:rPr>
          <w:rFonts w:ascii="Arial" w:hAnsi="Arial"/>
        </w:rPr>
      </w:pPr>
    </w:p>
    <w:p w:rsidR="008A02BE" w:rsidRPr="000931D4" w:rsidRDefault="008A02BE" w:rsidP="008A02BE">
      <w:pPr>
        <w:jc w:val="center"/>
        <w:rPr>
          <w:rFonts w:ascii="Arial" w:hAnsi="Arial"/>
          <w:b/>
        </w:rPr>
      </w:pPr>
      <w:r w:rsidRPr="000931D4">
        <w:rPr>
          <w:rFonts w:ascii="Arial" w:hAnsi="Arial"/>
          <w:b/>
        </w:rPr>
        <w:t>o nájmu nebytového prostoru</w:t>
      </w:r>
    </w:p>
    <w:p w:rsidR="008A02BE" w:rsidRPr="00B26DFA" w:rsidRDefault="008A02BE" w:rsidP="008A02BE">
      <w:pPr>
        <w:jc w:val="center"/>
        <w:rPr>
          <w:rFonts w:ascii="Arial" w:hAnsi="Arial"/>
          <w:b/>
        </w:rPr>
      </w:pPr>
    </w:p>
    <w:p w:rsidR="008A02BE" w:rsidRPr="000931D4" w:rsidRDefault="008A02BE" w:rsidP="008A02BE">
      <w:pPr>
        <w:jc w:val="center"/>
        <w:rPr>
          <w:rFonts w:ascii="Arial" w:hAnsi="Arial"/>
          <w:b/>
        </w:rPr>
      </w:pPr>
      <w:r>
        <w:rPr>
          <w:rFonts w:ascii="Arial" w:hAnsi="Arial"/>
          <w:b/>
        </w:rPr>
        <w:t xml:space="preserve">Článek </w:t>
      </w:r>
      <w:r w:rsidRPr="000931D4">
        <w:rPr>
          <w:rFonts w:ascii="Arial" w:hAnsi="Arial"/>
          <w:b/>
        </w:rPr>
        <w:t>I</w:t>
      </w:r>
      <w:r>
        <w:rPr>
          <w:rFonts w:ascii="Arial" w:hAnsi="Arial"/>
          <w:b/>
        </w:rPr>
        <w:t>.</w:t>
      </w:r>
    </w:p>
    <w:p w:rsidR="008A02BE" w:rsidRDefault="008A02BE" w:rsidP="008A02BE">
      <w:pPr>
        <w:jc w:val="center"/>
        <w:rPr>
          <w:rFonts w:ascii="Arial" w:hAnsi="Arial"/>
          <w:b/>
        </w:rPr>
      </w:pPr>
      <w:r w:rsidRPr="000931D4">
        <w:rPr>
          <w:rFonts w:ascii="Arial" w:hAnsi="Arial"/>
          <w:b/>
        </w:rPr>
        <w:t>Předmět nájmu</w:t>
      </w:r>
    </w:p>
    <w:p w:rsidR="008A02BE" w:rsidRDefault="008A02BE" w:rsidP="008A02BE">
      <w:pPr>
        <w:jc w:val="center"/>
        <w:rPr>
          <w:rFonts w:ascii="Arial" w:hAnsi="Arial"/>
          <w:b/>
        </w:rPr>
      </w:pPr>
    </w:p>
    <w:p w:rsidR="008A02BE" w:rsidRDefault="008A02BE" w:rsidP="008A02BE">
      <w:pPr>
        <w:rPr>
          <w:rFonts w:ascii="Arial" w:hAnsi="Arial"/>
        </w:rPr>
      </w:pPr>
      <w:r w:rsidRPr="00B4103D">
        <w:rPr>
          <w:rFonts w:ascii="Arial" w:hAnsi="Arial"/>
        </w:rPr>
        <w:t>1/1</w:t>
      </w:r>
      <w:r>
        <w:rPr>
          <w:rFonts w:ascii="Arial" w:hAnsi="Arial"/>
          <w:b/>
        </w:rPr>
        <w:t xml:space="preserve"> </w:t>
      </w:r>
      <w:r>
        <w:rPr>
          <w:rFonts w:ascii="Arial" w:hAnsi="Arial"/>
        </w:rPr>
        <w:t xml:space="preserve">Předmětem této smlouvy je nájem nebytového prostoru přesně specifikovaného a </w:t>
      </w:r>
    </w:p>
    <w:p w:rsidR="008A02BE" w:rsidRPr="00B4103D" w:rsidRDefault="008A02BE" w:rsidP="008A02BE">
      <w:pPr>
        <w:rPr>
          <w:rFonts w:ascii="Arial" w:hAnsi="Arial"/>
          <w:b/>
        </w:rPr>
      </w:pPr>
      <w:r>
        <w:rPr>
          <w:rFonts w:ascii="Arial" w:hAnsi="Arial"/>
        </w:rPr>
        <w:t xml:space="preserve">         vymezeného mezi stranami této smlouvy.</w:t>
      </w:r>
    </w:p>
    <w:p w:rsidR="008A02BE" w:rsidRDefault="008A02BE" w:rsidP="008A02BE">
      <w:pPr>
        <w:rPr>
          <w:rFonts w:ascii="Arial" w:hAnsi="Arial"/>
        </w:rPr>
      </w:pPr>
      <w:r>
        <w:rPr>
          <w:rFonts w:ascii="Arial" w:hAnsi="Arial"/>
        </w:rPr>
        <w:t xml:space="preserve">1/2 Účelem této smlouvy je úprava vzájemného vztahu stran v souladu s jejich vůlí a </w:t>
      </w:r>
    </w:p>
    <w:p w:rsidR="008A02BE" w:rsidRDefault="008A02BE" w:rsidP="008A02BE">
      <w:pPr>
        <w:rPr>
          <w:rFonts w:ascii="Arial" w:hAnsi="Arial"/>
        </w:rPr>
      </w:pPr>
      <w:r>
        <w:rPr>
          <w:rFonts w:ascii="Arial" w:hAnsi="Arial"/>
        </w:rPr>
        <w:t xml:space="preserve">         obecně závaznými právními předpisy.</w:t>
      </w:r>
    </w:p>
    <w:p w:rsidR="008A02BE" w:rsidRDefault="008A02BE" w:rsidP="008A02BE">
      <w:pPr>
        <w:rPr>
          <w:rFonts w:ascii="Arial" w:hAnsi="Arial"/>
        </w:rPr>
      </w:pPr>
      <w:r>
        <w:rPr>
          <w:rFonts w:ascii="Arial" w:hAnsi="Arial"/>
        </w:rPr>
        <w:t xml:space="preserve">1/3 Pronajímatel má v nájmu nebytový prostor č.p.498 na parcele č.187/81, </w:t>
      </w:r>
    </w:p>
    <w:p w:rsidR="008A02BE" w:rsidRDefault="008A02BE" w:rsidP="008A02BE">
      <w:pPr>
        <w:rPr>
          <w:rFonts w:ascii="Arial" w:hAnsi="Arial"/>
        </w:rPr>
      </w:pPr>
      <w:r>
        <w:rPr>
          <w:rFonts w:ascii="Arial" w:hAnsi="Arial"/>
        </w:rPr>
        <w:t xml:space="preserve">         v katastrálním území 672718, město Kralupy nad Vltavou, 278 01, okr. Mělník. 1/4 Pronajímatel pronajímá nájemci nebytovou jednotku na výše uvedené adrese a  </w:t>
      </w:r>
    </w:p>
    <w:p w:rsidR="008A02BE" w:rsidRDefault="008A02BE" w:rsidP="008A02BE">
      <w:pPr>
        <w:rPr>
          <w:rFonts w:ascii="Arial" w:hAnsi="Arial"/>
        </w:rPr>
      </w:pPr>
      <w:r>
        <w:rPr>
          <w:rFonts w:ascii="Arial" w:hAnsi="Arial"/>
        </w:rPr>
        <w:t xml:space="preserve">         to o celkové výměře 148,60 m2.Jedná se o předsíň, kuchyni, prostor vlastní </w:t>
      </w:r>
    </w:p>
    <w:p w:rsidR="008A02BE" w:rsidRDefault="008A02BE" w:rsidP="008A02BE">
      <w:pPr>
        <w:rPr>
          <w:rFonts w:ascii="Arial" w:hAnsi="Arial"/>
        </w:rPr>
      </w:pPr>
      <w:r>
        <w:rPr>
          <w:rFonts w:ascii="Arial" w:hAnsi="Arial"/>
        </w:rPr>
        <w:t xml:space="preserve">        hospody včetně WC a část a sklepního prostoru. Nedílnou součástí nájemní </w:t>
      </w:r>
    </w:p>
    <w:p w:rsidR="008A02BE" w:rsidRDefault="008A02BE" w:rsidP="008A02BE">
      <w:pPr>
        <w:rPr>
          <w:rFonts w:ascii="Arial" w:hAnsi="Arial"/>
        </w:rPr>
      </w:pPr>
      <w:r>
        <w:rPr>
          <w:rFonts w:ascii="Arial" w:hAnsi="Arial"/>
        </w:rPr>
        <w:t xml:space="preserve">        smlouvy je část plánu nebytového prostoru v půdorysu, (viz příloha č.1).</w:t>
      </w:r>
    </w:p>
    <w:p w:rsidR="008A02BE" w:rsidRDefault="008A02BE" w:rsidP="008A02BE">
      <w:pPr>
        <w:rPr>
          <w:rFonts w:ascii="Arial" w:hAnsi="Arial"/>
        </w:rPr>
      </w:pPr>
      <w:r>
        <w:rPr>
          <w:rFonts w:ascii="Arial" w:hAnsi="Arial"/>
        </w:rPr>
        <w:t>1/5 Nájemce je oprávněn užívat pronajatý nebytový prostor specifikovaný v </w:t>
      </w:r>
      <w:proofErr w:type="spellStart"/>
      <w:r>
        <w:rPr>
          <w:rFonts w:ascii="Arial" w:hAnsi="Arial"/>
        </w:rPr>
        <w:t>čl.I</w:t>
      </w:r>
      <w:proofErr w:type="spellEnd"/>
      <w:r>
        <w:rPr>
          <w:rFonts w:ascii="Arial" w:hAnsi="Arial"/>
        </w:rPr>
        <w:t xml:space="preserve"> </w:t>
      </w:r>
    </w:p>
    <w:p w:rsidR="008A02BE" w:rsidRDefault="008A02BE" w:rsidP="008A02BE">
      <w:pPr>
        <w:rPr>
          <w:rFonts w:ascii="Arial" w:hAnsi="Arial"/>
        </w:rPr>
      </w:pPr>
      <w:r>
        <w:rPr>
          <w:rFonts w:ascii="Arial" w:hAnsi="Arial"/>
        </w:rPr>
        <w:t xml:space="preserve">         odst.(1.3) a (1.4) této smlouvy, </w:t>
      </w:r>
      <w:r w:rsidRPr="002C2F6A">
        <w:rPr>
          <w:rFonts w:ascii="Arial" w:hAnsi="Arial"/>
          <w:b/>
        </w:rPr>
        <w:t xml:space="preserve">pro účely provozování </w:t>
      </w:r>
      <w:r>
        <w:rPr>
          <w:rFonts w:ascii="Arial" w:hAnsi="Arial"/>
          <w:b/>
        </w:rPr>
        <w:t>hostinské činnosti</w:t>
      </w:r>
      <w:r>
        <w:rPr>
          <w:rFonts w:ascii="Arial" w:hAnsi="Arial"/>
        </w:rPr>
        <w:t xml:space="preserve">. </w:t>
      </w:r>
    </w:p>
    <w:p w:rsidR="008A02BE" w:rsidRDefault="008A02BE" w:rsidP="008A02BE">
      <w:pPr>
        <w:rPr>
          <w:rFonts w:ascii="Arial" w:hAnsi="Arial"/>
        </w:rPr>
      </w:pPr>
    </w:p>
    <w:p w:rsidR="008A02BE" w:rsidRDefault="008A02BE" w:rsidP="008A02BE">
      <w:pPr>
        <w:rPr>
          <w:rFonts w:ascii="Arial" w:hAnsi="Arial"/>
        </w:rPr>
      </w:pPr>
    </w:p>
    <w:p w:rsidR="008A02BE" w:rsidRDefault="008A02BE" w:rsidP="008A02BE">
      <w:pPr>
        <w:jc w:val="center"/>
        <w:rPr>
          <w:rFonts w:ascii="Arial" w:hAnsi="Arial"/>
        </w:rPr>
      </w:pPr>
      <w:r>
        <w:rPr>
          <w:rFonts w:ascii="Arial" w:hAnsi="Arial"/>
        </w:rPr>
        <w:t>1</w:t>
      </w:r>
    </w:p>
    <w:p w:rsidR="008A02BE" w:rsidRDefault="008A02BE" w:rsidP="008A02BE">
      <w:pPr>
        <w:jc w:val="center"/>
        <w:rPr>
          <w:rFonts w:ascii="Arial" w:hAnsi="Arial"/>
        </w:rPr>
      </w:pPr>
    </w:p>
    <w:p w:rsidR="008A02BE" w:rsidRDefault="008A02BE" w:rsidP="008A02BE">
      <w:pPr>
        <w:jc w:val="center"/>
        <w:rPr>
          <w:rFonts w:ascii="Arial" w:hAnsi="Arial"/>
        </w:rPr>
      </w:pPr>
    </w:p>
    <w:p w:rsidR="008A02BE" w:rsidRDefault="008A02BE" w:rsidP="008A02BE">
      <w:pPr>
        <w:jc w:val="center"/>
        <w:rPr>
          <w:rFonts w:ascii="Arial" w:hAnsi="Arial"/>
        </w:rPr>
      </w:pPr>
    </w:p>
    <w:p w:rsidR="008A02BE" w:rsidRPr="00802C18" w:rsidRDefault="008A02BE" w:rsidP="008A02BE">
      <w:pPr>
        <w:rPr>
          <w:rFonts w:ascii="Arial" w:hAnsi="Arial"/>
          <w:b/>
        </w:rPr>
      </w:pPr>
      <w:r>
        <w:rPr>
          <w:rFonts w:ascii="Arial" w:hAnsi="Arial"/>
        </w:rPr>
        <w:lastRenderedPageBreak/>
        <w:t xml:space="preserve">1/6  Spolu s nájemcem budou pronajaté nebytové prostory užívat tyto osoby: jeho      </w:t>
      </w:r>
    </w:p>
    <w:p w:rsidR="008A02BE" w:rsidRDefault="008A02BE" w:rsidP="008A02BE">
      <w:pPr>
        <w:rPr>
          <w:rFonts w:ascii="Arial" w:hAnsi="Arial"/>
        </w:rPr>
      </w:pPr>
      <w:r>
        <w:rPr>
          <w:rFonts w:ascii="Arial" w:hAnsi="Arial"/>
        </w:rPr>
        <w:t xml:space="preserve">           zaměstnanci, klienti a osoby spolupracující s nájemcem při plnění jeho   </w:t>
      </w:r>
    </w:p>
    <w:p w:rsidR="008A02BE" w:rsidRDefault="008A02BE" w:rsidP="008A02BE">
      <w:pPr>
        <w:rPr>
          <w:rFonts w:ascii="Arial" w:hAnsi="Arial"/>
        </w:rPr>
      </w:pPr>
      <w:r>
        <w:rPr>
          <w:rFonts w:ascii="Arial" w:hAnsi="Arial"/>
        </w:rPr>
        <w:t xml:space="preserve">           podnikatelské činnosti. Přístup uvedeným osobám do pronajatých prostor </w:t>
      </w:r>
    </w:p>
    <w:p w:rsidR="008A02BE" w:rsidRDefault="008A02BE" w:rsidP="008A02BE">
      <w:pPr>
        <w:rPr>
          <w:rFonts w:ascii="Arial" w:hAnsi="Arial"/>
        </w:rPr>
      </w:pPr>
      <w:r>
        <w:rPr>
          <w:rFonts w:ascii="Arial" w:hAnsi="Arial"/>
        </w:rPr>
        <w:t xml:space="preserve">           bude pronajímatelem umožněn přes pozemek 187/1 a pozemek 521/1 vstupní </w:t>
      </w:r>
    </w:p>
    <w:p w:rsidR="008A02BE" w:rsidRDefault="008A02BE" w:rsidP="008A02BE">
      <w:pPr>
        <w:rPr>
          <w:rFonts w:ascii="Arial" w:hAnsi="Arial"/>
        </w:rPr>
      </w:pPr>
      <w:r>
        <w:rPr>
          <w:rFonts w:ascii="Arial" w:hAnsi="Arial"/>
        </w:rPr>
        <w:t xml:space="preserve">           branou do areálu a hlavním vchodem do budovy č.p.498 a do hospody.</w:t>
      </w:r>
    </w:p>
    <w:p w:rsidR="008A02BE" w:rsidRDefault="008A02BE" w:rsidP="008A02BE">
      <w:pPr>
        <w:rPr>
          <w:rFonts w:ascii="Arial" w:hAnsi="Arial"/>
        </w:rPr>
      </w:pPr>
      <w:r>
        <w:rPr>
          <w:rFonts w:ascii="Arial" w:hAnsi="Arial"/>
        </w:rPr>
        <w:t xml:space="preserve">1/7  Nájemce přebírá do nájmu od pronajímatele v souladu s touto smlouvou a </w:t>
      </w:r>
    </w:p>
    <w:p w:rsidR="008A02BE" w:rsidRDefault="008A02BE" w:rsidP="008A02BE">
      <w:pPr>
        <w:rPr>
          <w:rFonts w:ascii="Arial" w:hAnsi="Arial"/>
        </w:rPr>
      </w:pPr>
      <w:r>
        <w:rPr>
          <w:rFonts w:ascii="Arial" w:hAnsi="Arial"/>
        </w:rPr>
        <w:t xml:space="preserve">           obecně závaznými právními předpisy předmět nájmu, tj. shora popsaný   </w:t>
      </w:r>
    </w:p>
    <w:p w:rsidR="008A02BE" w:rsidRDefault="008A02BE" w:rsidP="008A02BE">
      <w:pPr>
        <w:rPr>
          <w:rFonts w:ascii="Arial" w:hAnsi="Arial"/>
        </w:rPr>
      </w:pPr>
      <w:r>
        <w:rPr>
          <w:rFonts w:ascii="Arial" w:hAnsi="Arial"/>
        </w:rPr>
        <w:t xml:space="preserve">           nebytový prostor.</w:t>
      </w:r>
    </w:p>
    <w:p w:rsidR="008A02BE" w:rsidRPr="00B26DFA" w:rsidRDefault="008A02BE" w:rsidP="008A02BE">
      <w:pPr>
        <w:rPr>
          <w:rFonts w:ascii="Arial" w:hAnsi="Arial"/>
        </w:rPr>
      </w:pPr>
    </w:p>
    <w:p w:rsidR="008A02BE" w:rsidRPr="000931D4" w:rsidRDefault="008A02BE" w:rsidP="008A02BE">
      <w:pPr>
        <w:jc w:val="center"/>
        <w:rPr>
          <w:rFonts w:ascii="Arial" w:hAnsi="Arial"/>
          <w:b/>
        </w:rPr>
      </w:pPr>
      <w:r>
        <w:rPr>
          <w:rFonts w:ascii="Arial" w:hAnsi="Arial"/>
          <w:b/>
        </w:rPr>
        <w:t>Článek I</w:t>
      </w:r>
      <w:r w:rsidRPr="000931D4">
        <w:rPr>
          <w:rFonts w:ascii="Arial" w:hAnsi="Arial"/>
          <w:b/>
        </w:rPr>
        <w:t>I</w:t>
      </w:r>
      <w:r>
        <w:rPr>
          <w:rFonts w:ascii="Arial" w:hAnsi="Arial"/>
          <w:b/>
        </w:rPr>
        <w:t>.</w:t>
      </w:r>
    </w:p>
    <w:p w:rsidR="008A02BE" w:rsidRDefault="008A02BE" w:rsidP="008A02BE">
      <w:pPr>
        <w:jc w:val="center"/>
        <w:rPr>
          <w:rFonts w:ascii="Arial" w:hAnsi="Arial"/>
          <w:b/>
        </w:rPr>
      </w:pPr>
      <w:r>
        <w:rPr>
          <w:rFonts w:ascii="Arial" w:hAnsi="Arial"/>
          <w:b/>
        </w:rPr>
        <w:t>Doba nájmu</w:t>
      </w:r>
    </w:p>
    <w:p w:rsidR="008A02BE" w:rsidRDefault="008A02BE" w:rsidP="008A02BE">
      <w:pPr>
        <w:rPr>
          <w:rFonts w:ascii="Arial" w:hAnsi="Arial"/>
          <w:b/>
        </w:rPr>
      </w:pPr>
    </w:p>
    <w:p w:rsidR="008A02BE" w:rsidRPr="00432E23" w:rsidRDefault="008A02BE" w:rsidP="008A02BE">
      <w:pPr>
        <w:rPr>
          <w:rFonts w:ascii="Arial" w:hAnsi="Arial"/>
          <w:b/>
        </w:rPr>
      </w:pPr>
      <w:r w:rsidRPr="00432E23">
        <w:rPr>
          <w:rFonts w:ascii="Arial" w:hAnsi="Arial"/>
        </w:rPr>
        <w:t>2/1</w:t>
      </w:r>
      <w:r>
        <w:rPr>
          <w:rFonts w:ascii="Arial" w:hAnsi="Arial"/>
          <w:b/>
        </w:rPr>
        <w:t xml:space="preserve"> </w:t>
      </w:r>
      <w:r>
        <w:rPr>
          <w:rFonts w:ascii="Arial" w:hAnsi="Arial"/>
        </w:rPr>
        <w:t xml:space="preserve">Tato smlouva se sjednává na dobu určitou a to do  30.6.2024 a nabývá </w:t>
      </w:r>
    </w:p>
    <w:p w:rsidR="008A02BE" w:rsidRDefault="008A02BE" w:rsidP="008A02BE">
      <w:pPr>
        <w:ind w:left="750"/>
        <w:rPr>
          <w:rFonts w:ascii="Arial" w:hAnsi="Arial"/>
        </w:rPr>
      </w:pPr>
      <w:r>
        <w:rPr>
          <w:rFonts w:ascii="Arial" w:hAnsi="Arial"/>
        </w:rPr>
        <w:t>účinnosti dnem jejího podpisu oběma stranami.</w:t>
      </w:r>
    </w:p>
    <w:p w:rsidR="008A02BE" w:rsidRDefault="008A02BE" w:rsidP="008A02BE">
      <w:pPr>
        <w:rPr>
          <w:rFonts w:ascii="Arial" w:hAnsi="Arial"/>
        </w:rPr>
      </w:pPr>
      <w:r>
        <w:rPr>
          <w:rFonts w:ascii="Arial" w:hAnsi="Arial"/>
        </w:rPr>
        <w:t xml:space="preserve">2/2 Pronajímatel a nájemce jsou oprávněni vypovědět tuto smlouvu v souladu </w:t>
      </w:r>
    </w:p>
    <w:p w:rsidR="008A02BE" w:rsidRDefault="008A02BE" w:rsidP="008A02BE">
      <w:pPr>
        <w:rPr>
          <w:rFonts w:ascii="Arial" w:hAnsi="Arial"/>
        </w:rPr>
      </w:pPr>
      <w:r>
        <w:rPr>
          <w:rFonts w:ascii="Arial" w:hAnsi="Arial"/>
        </w:rPr>
        <w:t xml:space="preserve">           s obecně závaznými právními předpisy.</w:t>
      </w:r>
    </w:p>
    <w:p w:rsidR="008A02BE" w:rsidRDefault="008A02BE" w:rsidP="008A02BE">
      <w:pPr>
        <w:rPr>
          <w:rFonts w:ascii="Arial" w:hAnsi="Arial"/>
        </w:rPr>
      </w:pPr>
      <w:r>
        <w:rPr>
          <w:rFonts w:ascii="Arial" w:hAnsi="Arial"/>
        </w:rPr>
        <w:t>2/3 Smluvní strany této smlouvy se mohou dohodnout o prodloužení smlouvy.</w:t>
      </w:r>
    </w:p>
    <w:p w:rsidR="008A02BE" w:rsidRDefault="008A02BE" w:rsidP="008A02BE">
      <w:pPr>
        <w:rPr>
          <w:rFonts w:ascii="Arial" w:hAnsi="Arial"/>
        </w:rPr>
      </w:pPr>
      <w:r>
        <w:rPr>
          <w:rFonts w:ascii="Arial" w:hAnsi="Arial"/>
        </w:rPr>
        <w:t xml:space="preserve">           K tomu je však zapotřebí dohody stran a dále, aby to jedna ze stran navrhla </w:t>
      </w:r>
    </w:p>
    <w:p w:rsidR="008A02BE" w:rsidRDefault="008A02BE" w:rsidP="008A02BE">
      <w:pPr>
        <w:rPr>
          <w:rFonts w:ascii="Arial" w:hAnsi="Arial"/>
        </w:rPr>
      </w:pPr>
      <w:r>
        <w:rPr>
          <w:rFonts w:ascii="Arial" w:hAnsi="Arial"/>
        </w:rPr>
        <w:t xml:space="preserve">           nejpozději 90 dnů před předpokládaným ukončením této smlouvy. </w:t>
      </w:r>
    </w:p>
    <w:p w:rsidR="008A02BE" w:rsidRPr="00B26DFA" w:rsidRDefault="008A02BE" w:rsidP="008A02BE">
      <w:pPr>
        <w:rPr>
          <w:rFonts w:ascii="Arial" w:hAnsi="Arial"/>
          <w:b/>
        </w:rPr>
      </w:pPr>
    </w:p>
    <w:p w:rsidR="008A02BE" w:rsidRPr="000931D4" w:rsidRDefault="008A02BE" w:rsidP="008A02BE">
      <w:pPr>
        <w:jc w:val="center"/>
        <w:rPr>
          <w:rFonts w:ascii="Arial" w:hAnsi="Arial"/>
          <w:b/>
        </w:rPr>
      </w:pPr>
      <w:r>
        <w:rPr>
          <w:rFonts w:ascii="Arial" w:hAnsi="Arial"/>
          <w:b/>
        </w:rPr>
        <w:t>Článek II</w:t>
      </w:r>
      <w:r w:rsidRPr="000931D4">
        <w:rPr>
          <w:rFonts w:ascii="Arial" w:hAnsi="Arial"/>
          <w:b/>
        </w:rPr>
        <w:t>I</w:t>
      </w:r>
      <w:r>
        <w:rPr>
          <w:rFonts w:ascii="Arial" w:hAnsi="Arial"/>
          <w:b/>
        </w:rPr>
        <w:t>.</w:t>
      </w:r>
    </w:p>
    <w:p w:rsidR="008A02BE" w:rsidRDefault="008A02BE" w:rsidP="008A02BE">
      <w:pPr>
        <w:jc w:val="center"/>
        <w:rPr>
          <w:rFonts w:ascii="Arial" w:hAnsi="Arial"/>
          <w:b/>
        </w:rPr>
      </w:pPr>
      <w:r>
        <w:rPr>
          <w:rFonts w:ascii="Arial" w:hAnsi="Arial"/>
          <w:b/>
        </w:rPr>
        <w:t>Cena nájmu</w:t>
      </w:r>
    </w:p>
    <w:p w:rsidR="008A02BE" w:rsidRPr="00B26DFA" w:rsidRDefault="008A02BE" w:rsidP="008A02BE">
      <w:pPr>
        <w:jc w:val="center"/>
        <w:rPr>
          <w:rFonts w:ascii="Arial" w:hAnsi="Arial"/>
          <w:b/>
        </w:rPr>
      </w:pPr>
    </w:p>
    <w:p w:rsidR="008A02BE" w:rsidRDefault="008A02BE" w:rsidP="008A02BE">
      <w:pPr>
        <w:rPr>
          <w:rFonts w:ascii="Arial" w:hAnsi="Arial"/>
        </w:rPr>
      </w:pPr>
      <w:r>
        <w:rPr>
          <w:rFonts w:ascii="Arial" w:hAnsi="Arial"/>
        </w:rPr>
        <w:t xml:space="preserve">3/1 Nájemce se zavazuje platit pronajímateli nájemné a úhradu za služby spojené </w:t>
      </w:r>
    </w:p>
    <w:p w:rsidR="008A02BE" w:rsidRPr="00BA110F" w:rsidRDefault="008A02BE" w:rsidP="008A02BE">
      <w:pPr>
        <w:rPr>
          <w:rFonts w:ascii="Arial" w:hAnsi="Arial"/>
        </w:rPr>
      </w:pPr>
      <w:r>
        <w:rPr>
          <w:rFonts w:ascii="Arial" w:hAnsi="Arial"/>
        </w:rPr>
        <w:t xml:space="preserve">           s užíváním nebytových prostor. </w:t>
      </w:r>
    </w:p>
    <w:p w:rsidR="008A02BE" w:rsidRDefault="008A02BE" w:rsidP="008A02BE">
      <w:pPr>
        <w:rPr>
          <w:rFonts w:ascii="Arial" w:hAnsi="Arial"/>
        </w:rPr>
      </w:pPr>
      <w:r>
        <w:rPr>
          <w:rFonts w:ascii="Arial" w:hAnsi="Arial"/>
        </w:rPr>
        <w:t>3/2 Dohodnuté nájemné z nebytového prostoru o celkové ploše 148,60 m2</w:t>
      </w:r>
    </w:p>
    <w:p w:rsidR="008A02BE" w:rsidRDefault="008A02BE" w:rsidP="008A02BE">
      <w:pPr>
        <w:rPr>
          <w:rFonts w:ascii="Arial" w:hAnsi="Arial"/>
        </w:rPr>
      </w:pPr>
      <w:r>
        <w:rPr>
          <w:rFonts w:ascii="Arial" w:hAnsi="Arial"/>
        </w:rPr>
        <w:t xml:space="preserve">           činí v období od 1.7.2021  částku ……………. Kč měsíčně.</w:t>
      </w:r>
    </w:p>
    <w:p w:rsidR="008A02BE" w:rsidRDefault="008A02BE" w:rsidP="008A02BE">
      <w:pPr>
        <w:rPr>
          <w:rFonts w:ascii="Arial" w:hAnsi="Arial"/>
        </w:rPr>
      </w:pPr>
      <w:r>
        <w:rPr>
          <w:rFonts w:ascii="Arial" w:hAnsi="Arial"/>
        </w:rPr>
        <w:t xml:space="preserve">           FK Kralupy 1901, </w:t>
      </w:r>
      <w:proofErr w:type="spellStart"/>
      <w:r>
        <w:rPr>
          <w:rFonts w:ascii="Arial" w:hAnsi="Arial"/>
        </w:rPr>
        <w:t>z.s</w:t>
      </w:r>
      <w:proofErr w:type="spellEnd"/>
      <w:r>
        <w:rPr>
          <w:rFonts w:ascii="Arial" w:hAnsi="Arial"/>
        </w:rPr>
        <w:t>. není plátcem DPH.</w:t>
      </w:r>
    </w:p>
    <w:p w:rsidR="008A02BE" w:rsidRDefault="008A02BE" w:rsidP="008A02BE">
      <w:pPr>
        <w:rPr>
          <w:rFonts w:ascii="Arial" w:hAnsi="Arial"/>
        </w:rPr>
      </w:pPr>
      <w:r>
        <w:rPr>
          <w:rFonts w:ascii="Arial" w:hAnsi="Arial"/>
        </w:rPr>
        <w:t xml:space="preserve">3/3 Nájemce se zavazuje platit nájemné na základě vystavené faktury měsíčními </w:t>
      </w:r>
    </w:p>
    <w:p w:rsidR="008A02BE" w:rsidRDefault="008A02BE" w:rsidP="008A02BE">
      <w:pPr>
        <w:rPr>
          <w:rFonts w:ascii="Arial" w:hAnsi="Arial"/>
        </w:rPr>
      </w:pPr>
      <w:r>
        <w:rPr>
          <w:rFonts w:ascii="Arial" w:hAnsi="Arial"/>
        </w:rPr>
        <w:t xml:space="preserve">           splátkami bezhotovostním převodem, vždy nejpozději do    </w:t>
      </w:r>
    </w:p>
    <w:p w:rsidR="008A02BE" w:rsidRDefault="008A02BE" w:rsidP="008A02BE">
      <w:pPr>
        <w:rPr>
          <w:rFonts w:ascii="Arial" w:hAnsi="Arial"/>
        </w:rPr>
      </w:pPr>
      <w:r>
        <w:rPr>
          <w:rFonts w:ascii="Arial" w:hAnsi="Arial"/>
        </w:rPr>
        <w:t xml:space="preserve">           25.dne kalendářního měsíce předcházejícího měsíc, za který se nájemné  </w:t>
      </w:r>
    </w:p>
    <w:p w:rsidR="008A02BE" w:rsidRDefault="008A02BE" w:rsidP="008A02BE">
      <w:pPr>
        <w:rPr>
          <w:rFonts w:ascii="Arial" w:hAnsi="Arial"/>
        </w:rPr>
      </w:pPr>
      <w:r>
        <w:rPr>
          <w:rFonts w:ascii="Arial" w:hAnsi="Arial"/>
        </w:rPr>
        <w:t xml:space="preserve">           platí, a to na účet pronajímatele.</w:t>
      </w:r>
    </w:p>
    <w:p w:rsidR="008A02BE" w:rsidRDefault="008A02BE" w:rsidP="008A02BE">
      <w:pPr>
        <w:ind w:left="720"/>
        <w:rPr>
          <w:rFonts w:ascii="Arial" w:hAnsi="Arial"/>
        </w:rPr>
      </w:pPr>
      <w:r>
        <w:rPr>
          <w:rFonts w:ascii="Arial" w:hAnsi="Arial"/>
        </w:rPr>
        <w:t>Připadne-li takovýto den na sobotu, neděli, nebo svátek je dnem splatnosti nejbližší následující pracovní den. Zaplacením se rozumí připsání částky nájemného na účet pronajímatele. Platba za první měsíc trvání nájemního vztahu na základě této smlouvy bude uhrazena nájemcem pronajímateli dopředu s tím, že příslušná částka bude zaplacena v hotovosti</w:t>
      </w:r>
    </w:p>
    <w:p w:rsidR="008A02BE" w:rsidRDefault="008A02BE" w:rsidP="008A02BE">
      <w:pPr>
        <w:ind w:left="720"/>
        <w:rPr>
          <w:rFonts w:ascii="Arial" w:hAnsi="Arial"/>
        </w:rPr>
      </w:pPr>
      <w:r>
        <w:rPr>
          <w:rFonts w:ascii="Arial" w:hAnsi="Arial"/>
        </w:rPr>
        <w:t>při podpisu této smlouvy.</w:t>
      </w:r>
    </w:p>
    <w:p w:rsidR="008A02BE" w:rsidRDefault="008A02BE" w:rsidP="008A02BE">
      <w:pPr>
        <w:rPr>
          <w:rFonts w:ascii="Arial" w:hAnsi="Arial"/>
        </w:rPr>
      </w:pPr>
      <w:r>
        <w:rPr>
          <w:rFonts w:ascii="Arial" w:hAnsi="Arial"/>
        </w:rPr>
        <w:t xml:space="preserve">3/4 Nájemné nezahrnuje cenu za služby poskytované s provozem předmětných      </w:t>
      </w:r>
    </w:p>
    <w:p w:rsidR="008A02BE" w:rsidRDefault="008A02BE" w:rsidP="008A02BE">
      <w:pPr>
        <w:rPr>
          <w:rFonts w:ascii="Arial" w:hAnsi="Arial"/>
        </w:rPr>
      </w:pPr>
      <w:r>
        <w:rPr>
          <w:rFonts w:ascii="Arial" w:hAnsi="Arial"/>
        </w:rPr>
        <w:t xml:space="preserve">          nebytových prostor. Na náklady za služby poskytované v souvislosti s nájmem     </w:t>
      </w:r>
    </w:p>
    <w:p w:rsidR="008A02BE" w:rsidRDefault="008A02BE" w:rsidP="008A02BE">
      <w:pPr>
        <w:rPr>
          <w:rFonts w:ascii="Arial" w:hAnsi="Arial"/>
        </w:rPr>
      </w:pPr>
      <w:r>
        <w:rPr>
          <w:rFonts w:ascii="Arial" w:hAnsi="Arial"/>
        </w:rPr>
        <w:t xml:space="preserve">          nebytového prostoru se nájemce zavazuje přispívat pronajímateli na základě </w:t>
      </w:r>
    </w:p>
    <w:p w:rsidR="008A02BE" w:rsidRDefault="008A02BE" w:rsidP="008A02BE">
      <w:pPr>
        <w:rPr>
          <w:rFonts w:ascii="Arial" w:hAnsi="Arial"/>
        </w:rPr>
      </w:pPr>
      <w:r>
        <w:rPr>
          <w:rFonts w:ascii="Arial" w:hAnsi="Arial"/>
        </w:rPr>
        <w:t xml:space="preserve">          vystavených faktur, dle skutečných nákladů z předchozího měsíce.</w:t>
      </w:r>
    </w:p>
    <w:p w:rsidR="008A02BE" w:rsidRDefault="008A02BE" w:rsidP="008A02BE">
      <w:pPr>
        <w:rPr>
          <w:rFonts w:ascii="Arial" w:hAnsi="Arial"/>
        </w:rPr>
      </w:pPr>
      <w:r>
        <w:rPr>
          <w:rFonts w:ascii="Arial" w:hAnsi="Arial"/>
        </w:rPr>
        <w:t xml:space="preserve">          Jedná se o tyto služby : el. energie, provoz TV a internet.</w:t>
      </w:r>
    </w:p>
    <w:p w:rsidR="008A02BE" w:rsidRDefault="008A02BE" w:rsidP="008A02BE">
      <w:pPr>
        <w:rPr>
          <w:rFonts w:ascii="Arial" w:hAnsi="Arial"/>
        </w:rPr>
      </w:pPr>
      <w:r>
        <w:rPr>
          <w:rFonts w:ascii="Arial" w:hAnsi="Arial"/>
        </w:rPr>
        <w:t xml:space="preserve">           Skutečné částky za služby jsou splatné měsíčně spolu s úhradou nájemného </w:t>
      </w:r>
    </w:p>
    <w:p w:rsidR="008A02BE" w:rsidRDefault="008A02BE" w:rsidP="008A02BE">
      <w:pPr>
        <w:rPr>
          <w:rFonts w:ascii="Arial" w:hAnsi="Arial"/>
        </w:rPr>
      </w:pPr>
      <w:r>
        <w:rPr>
          <w:rFonts w:ascii="Arial" w:hAnsi="Arial"/>
        </w:rPr>
        <w:t xml:space="preserve">           na stejný účet pronajímatele a budou vyúčtovány nájemci podle skutečné </w:t>
      </w:r>
    </w:p>
    <w:p w:rsidR="008A02BE" w:rsidRDefault="008A02BE" w:rsidP="008A02BE">
      <w:pPr>
        <w:rPr>
          <w:rFonts w:ascii="Arial" w:hAnsi="Arial"/>
        </w:rPr>
      </w:pPr>
      <w:r>
        <w:rPr>
          <w:rFonts w:ascii="Arial" w:hAnsi="Arial"/>
        </w:rPr>
        <w:t xml:space="preserve">           spotřeby.</w:t>
      </w:r>
    </w:p>
    <w:p w:rsidR="008A02BE" w:rsidRDefault="008A02BE" w:rsidP="008A02BE">
      <w:pPr>
        <w:rPr>
          <w:rFonts w:ascii="Arial" w:hAnsi="Arial"/>
        </w:rPr>
      </w:pPr>
    </w:p>
    <w:p w:rsidR="008A02BE" w:rsidRDefault="008A02BE" w:rsidP="008A02BE">
      <w:pPr>
        <w:jc w:val="center"/>
        <w:rPr>
          <w:rFonts w:ascii="Arial" w:hAnsi="Arial"/>
        </w:rPr>
      </w:pPr>
      <w:r>
        <w:rPr>
          <w:rFonts w:ascii="Arial" w:hAnsi="Arial"/>
        </w:rPr>
        <w:t>2</w:t>
      </w:r>
    </w:p>
    <w:p w:rsidR="008A02BE" w:rsidRDefault="008A02BE" w:rsidP="008A02BE">
      <w:pPr>
        <w:rPr>
          <w:rFonts w:ascii="Arial" w:hAnsi="Arial"/>
        </w:rPr>
      </w:pPr>
    </w:p>
    <w:p w:rsidR="008A02BE" w:rsidRDefault="008A02BE" w:rsidP="008A02BE">
      <w:pPr>
        <w:rPr>
          <w:rFonts w:ascii="Arial" w:hAnsi="Arial"/>
        </w:rPr>
      </w:pPr>
    </w:p>
    <w:p w:rsidR="008A02BE" w:rsidRDefault="008A02BE" w:rsidP="008A02BE">
      <w:pPr>
        <w:rPr>
          <w:rFonts w:ascii="Arial" w:hAnsi="Arial"/>
        </w:rPr>
      </w:pPr>
    </w:p>
    <w:p w:rsidR="008A02BE" w:rsidRDefault="008A02BE" w:rsidP="008A02BE">
      <w:pPr>
        <w:rPr>
          <w:rFonts w:ascii="Arial" w:hAnsi="Arial"/>
        </w:rPr>
      </w:pPr>
      <w:r>
        <w:rPr>
          <w:rFonts w:ascii="Arial" w:hAnsi="Arial"/>
        </w:rPr>
        <w:t xml:space="preserve">3/5   Úhradu za nájemné a služby je pronajímatel povinen vyúčtovat nájemci </w:t>
      </w:r>
    </w:p>
    <w:p w:rsidR="008A02BE" w:rsidRPr="002A199E" w:rsidRDefault="008A02BE" w:rsidP="008A02BE">
      <w:pPr>
        <w:rPr>
          <w:rFonts w:ascii="Arial" w:hAnsi="Arial"/>
          <w:b/>
        </w:rPr>
      </w:pPr>
      <w:r>
        <w:rPr>
          <w:rFonts w:ascii="Arial" w:hAnsi="Arial"/>
        </w:rPr>
        <w:t xml:space="preserve">           v předepsaných lhůtách. Nepřijdou-li  platby na účet pronajímatele ve </w:t>
      </w:r>
    </w:p>
    <w:p w:rsidR="008A02BE" w:rsidRDefault="008A02BE" w:rsidP="008A02BE">
      <w:pPr>
        <w:rPr>
          <w:rFonts w:ascii="Arial" w:hAnsi="Arial"/>
        </w:rPr>
      </w:pPr>
      <w:r>
        <w:rPr>
          <w:rFonts w:ascii="Arial" w:hAnsi="Arial"/>
        </w:rPr>
        <w:t xml:space="preserve">           stanovené lhůtě, zavazuje se nájemce zaplatit úrok z prodlení ve výši 0,5% </w:t>
      </w:r>
    </w:p>
    <w:p w:rsidR="008A02BE" w:rsidRDefault="008A02BE" w:rsidP="008A02BE">
      <w:pPr>
        <w:rPr>
          <w:rFonts w:ascii="Arial" w:hAnsi="Arial"/>
        </w:rPr>
      </w:pPr>
      <w:r>
        <w:rPr>
          <w:rFonts w:ascii="Arial" w:hAnsi="Arial"/>
        </w:rPr>
        <w:t xml:space="preserve">           z dlužné částky za každý den prodlení, a to až do doby připsání peněz na </w:t>
      </w:r>
    </w:p>
    <w:p w:rsidR="008A02BE" w:rsidRDefault="008A02BE" w:rsidP="008A02BE">
      <w:pPr>
        <w:rPr>
          <w:rFonts w:ascii="Arial" w:hAnsi="Arial"/>
        </w:rPr>
      </w:pPr>
      <w:r>
        <w:rPr>
          <w:rFonts w:ascii="Arial" w:hAnsi="Arial"/>
        </w:rPr>
        <w:t xml:space="preserve">           účet pronajímatele</w:t>
      </w:r>
    </w:p>
    <w:p w:rsidR="008A02BE" w:rsidRDefault="008A02BE" w:rsidP="008A02BE">
      <w:pPr>
        <w:rPr>
          <w:rFonts w:ascii="Arial" w:hAnsi="Arial"/>
        </w:rPr>
      </w:pPr>
      <w:r>
        <w:rPr>
          <w:rFonts w:ascii="Arial" w:hAnsi="Arial"/>
        </w:rPr>
        <w:t xml:space="preserve">3/6   Při změně cen úhrady za služby bude pronajímatel postupovat podle </w:t>
      </w:r>
    </w:p>
    <w:p w:rsidR="008A02BE" w:rsidRDefault="008A02BE" w:rsidP="008A02BE">
      <w:pPr>
        <w:rPr>
          <w:rFonts w:ascii="Arial" w:hAnsi="Arial"/>
        </w:rPr>
      </w:pPr>
      <w:r>
        <w:rPr>
          <w:rFonts w:ascii="Arial" w:hAnsi="Arial"/>
        </w:rPr>
        <w:t xml:space="preserve">           aktuálních předpisů.</w:t>
      </w:r>
    </w:p>
    <w:p w:rsidR="008A02BE" w:rsidRDefault="008A02BE" w:rsidP="008A02BE">
      <w:pPr>
        <w:rPr>
          <w:rFonts w:ascii="Arial" w:hAnsi="Arial"/>
        </w:rPr>
      </w:pPr>
      <w:r>
        <w:rPr>
          <w:rFonts w:ascii="Arial" w:hAnsi="Arial"/>
        </w:rPr>
        <w:t>3/7   Nájemné bude upraveno každoročně podle výše inflace počínaje 01.07.2021.</w:t>
      </w:r>
    </w:p>
    <w:p w:rsidR="008A02BE" w:rsidRDefault="008A02BE" w:rsidP="008A02BE">
      <w:pPr>
        <w:rPr>
          <w:rFonts w:ascii="Arial" w:hAnsi="Arial"/>
        </w:rPr>
      </w:pPr>
      <w:r>
        <w:rPr>
          <w:rFonts w:ascii="Arial" w:hAnsi="Arial"/>
        </w:rPr>
        <w:t xml:space="preserve">3/8   </w:t>
      </w:r>
      <w:r w:rsidRPr="00035D1E">
        <w:rPr>
          <w:rFonts w:ascii="Arial" w:hAnsi="Arial"/>
        </w:rPr>
        <w:t xml:space="preserve">Nebude-li </w:t>
      </w:r>
      <w:r>
        <w:rPr>
          <w:rFonts w:ascii="Arial" w:hAnsi="Arial"/>
        </w:rPr>
        <w:t xml:space="preserve">nájemné a platby za služby uhrazeno na účet pronajímatele </w:t>
      </w:r>
    </w:p>
    <w:p w:rsidR="008A02BE" w:rsidRDefault="008A02BE" w:rsidP="008A02BE">
      <w:pPr>
        <w:ind w:left="720"/>
        <w:rPr>
          <w:rFonts w:ascii="Arial" w:hAnsi="Arial"/>
        </w:rPr>
      </w:pPr>
      <w:r>
        <w:rPr>
          <w:rFonts w:ascii="Arial" w:hAnsi="Arial"/>
        </w:rPr>
        <w:t xml:space="preserve">v dohodnuté lhůtě, vždy nejpozději do 25.dne kalendářního měsíce předcházejícího měsíc, za který se nájemné a náhrada služeb platí, zavazuje se nájemce zaplatit úrok z prodlení ve výši 0,5% z dlužné částky za každý den prodlení, a to až do doby připsání peněz na účet pronajímatele, pokud nedojde k jiné dohodě. Tím není dotčeno právo pronajímatele smlouvu pro neplacení nájemného vypovědět. Pronajímatel může svůj oprávněný nárok pocházející z prodlení nájemce s peněžními závazky vůči pronajímateli dle této smlouvy uhradit </w:t>
      </w:r>
      <w:r w:rsidRPr="00F46771">
        <w:rPr>
          <w:rFonts w:ascii="Arial" w:hAnsi="Arial"/>
          <w:b/>
        </w:rPr>
        <w:t>z jistiny</w:t>
      </w:r>
      <w:r>
        <w:rPr>
          <w:rFonts w:ascii="Arial" w:hAnsi="Arial"/>
        </w:rPr>
        <w:t xml:space="preserve"> složené při podpisu této smlouvy.</w:t>
      </w:r>
    </w:p>
    <w:p w:rsidR="008A02BE" w:rsidRPr="00035D1E" w:rsidRDefault="008A02BE" w:rsidP="008A02BE">
      <w:pPr>
        <w:rPr>
          <w:rFonts w:ascii="Arial" w:hAnsi="Arial"/>
        </w:rPr>
      </w:pPr>
      <w:r w:rsidRPr="00035D1E">
        <w:rPr>
          <w:rFonts w:ascii="Arial" w:hAnsi="Arial"/>
        </w:rPr>
        <w:t xml:space="preserve"> </w:t>
      </w:r>
    </w:p>
    <w:p w:rsidR="008A02BE" w:rsidRPr="000931D4" w:rsidRDefault="008A02BE" w:rsidP="008A02BE">
      <w:pPr>
        <w:jc w:val="center"/>
        <w:rPr>
          <w:rFonts w:ascii="Arial" w:hAnsi="Arial"/>
          <w:b/>
        </w:rPr>
      </w:pPr>
      <w:r>
        <w:rPr>
          <w:rFonts w:ascii="Arial" w:hAnsi="Arial"/>
          <w:b/>
        </w:rPr>
        <w:t>Článek IV.</w:t>
      </w:r>
    </w:p>
    <w:p w:rsidR="008A02BE" w:rsidRDefault="008A02BE" w:rsidP="008A02BE">
      <w:pPr>
        <w:jc w:val="center"/>
        <w:rPr>
          <w:rFonts w:ascii="Arial" w:hAnsi="Arial"/>
          <w:b/>
        </w:rPr>
      </w:pPr>
      <w:r>
        <w:rPr>
          <w:rFonts w:ascii="Arial" w:hAnsi="Arial"/>
          <w:b/>
        </w:rPr>
        <w:t xml:space="preserve">Zajišťovací vklad </w:t>
      </w:r>
    </w:p>
    <w:p w:rsidR="008A02BE" w:rsidRDefault="008A02BE" w:rsidP="008A02BE">
      <w:pPr>
        <w:rPr>
          <w:rFonts w:ascii="Arial" w:hAnsi="Arial"/>
          <w:b/>
        </w:rPr>
      </w:pPr>
    </w:p>
    <w:p w:rsidR="008A02BE" w:rsidRDefault="008A02BE" w:rsidP="008A02BE">
      <w:pPr>
        <w:rPr>
          <w:rFonts w:ascii="Arial" w:hAnsi="Arial"/>
        </w:rPr>
      </w:pPr>
      <w:r>
        <w:rPr>
          <w:rFonts w:ascii="Arial" w:hAnsi="Arial"/>
        </w:rPr>
        <w:t xml:space="preserve">4/1  Kromě stanoveného nájemného, úhrady energií TV a internetu této smlouvy se </w:t>
      </w:r>
    </w:p>
    <w:p w:rsidR="008A02BE" w:rsidRDefault="008A02BE" w:rsidP="008A02BE">
      <w:pPr>
        <w:rPr>
          <w:rFonts w:ascii="Arial" w:hAnsi="Arial"/>
        </w:rPr>
      </w:pPr>
      <w:r>
        <w:rPr>
          <w:rFonts w:ascii="Arial" w:hAnsi="Arial"/>
        </w:rPr>
        <w:t xml:space="preserve">           nájemce zavazuje při podpisu smlouvy složit v hotovosti k rukám </w:t>
      </w:r>
    </w:p>
    <w:p w:rsidR="008A02BE" w:rsidRDefault="008A02BE" w:rsidP="008A02BE">
      <w:pPr>
        <w:rPr>
          <w:rFonts w:ascii="Arial" w:hAnsi="Arial"/>
        </w:rPr>
      </w:pPr>
      <w:r>
        <w:rPr>
          <w:rFonts w:ascii="Arial" w:hAnsi="Arial"/>
        </w:rPr>
        <w:t xml:space="preserve">           pronajímatele částku ve výši ………….Kč </w:t>
      </w:r>
      <w:r w:rsidRPr="00731CBA">
        <w:rPr>
          <w:rFonts w:ascii="Arial" w:hAnsi="Arial"/>
          <w:b/>
        </w:rPr>
        <w:t>(jistina)</w:t>
      </w:r>
      <w:r>
        <w:rPr>
          <w:rFonts w:ascii="Arial" w:hAnsi="Arial"/>
        </w:rPr>
        <w:t xml:space="preserve">, jako zálohu jednak na krytí </w:t>
      </w:r>
    </w:p>
    <w:p w:rsidR="008A02BE" w:rsidRDefault="008A02BE" w:rsidP="008A02BE">
      <w:pPr>
        <w:rPr>
          <w:rFonts w:ascii="Arial" w:hAnsi="Arial"/>
        </w:rPr>
      </w:pPr>
      <w:r>
        <w:rPr>
          <w:rFonts w:ascii="Arial" w:hAnsi="Arial"/>
        </w:rPr>
        <w:t xml:space="preserve">           škod, které by event. způsobil nájemce v pronajatých prostorách, jednak na </w:t>
      </w:r>
    </w:p>
    <w:p w:rsidR="008A02BE" w:rsidRDefault="008A02BE" w:rsidP="008A02BE">
      <w:pPr>
        <w:rPr>
          <w:rFonts w:ascii="Arial" w:hAnsi="Arial"/>
        </w:rPr>
      </w:pPr>
      <w:r>
        <w:rPr>
          <w:rFonts w:ascii="Arial" w:hAnsi="Arial"/>
        </w:rPr>
        <w:t xml:space="preserve">           úhradu pohledávek pronajímatele z titulu dlužných úhrad, poplatků z prodlení </w:t>
      </w:r>
    </w:p>
    <w:p w:rsidR="008A02BE" w:rsidRDefault="008A02BE" w:rsidP="008A02BE">
      <w:pPr>
        <w:rPr>
          <w:rFonts w:ascii="Arial" w:hAnsi="Arial"/>
        </w:rPr>
      </w:pPr>
      <w:r>
        <w:rPr>
          <w:rFonts w:ascii="Arial" w:hAnsi="Arial"/>
        </w:rPr>
        <w:t xml:space="preserve">           apod. a to ve výši dvojnásobku měsíčního nájmu. Nájemce výslovně souhlasí </w:t>
      </w:r>
    </w:p>
    <w:p w:rsidR="008A02BE" w:rsidRDefault="008A02BE" w:rsidP="008A02BE">
      <w:pPr>
        <w:rPr>
          <w:rFonts w:ascii="Arial" w:hAnsi="Arial"/>
        </w:rPr>
      </w:pPr>
      <w:r>
        <w:rPr>
          <w:rFonts w:ascii="Arial" w:hAnsi="Arial"/>
        </w:rPr>
        <w:t xml:space="preserve">           s tím, aby pronajímatel po skončení nájmu z této složené jistiny hradil své </w:t>
      </w:r>
    </w:p>
    <w:p w:rsidR="008A02BE" w:rsidRDefault="008A02BE" w:rsidP="008A02BE">
      <w:pPr>
        <w:rPr>
          <w:rFonts w:ascii="Arial" w:hAnsi="Arial"/>
        </w:rPr>
      </w:pPr>
      <w:r>
        <w:rPr>
          <w:rFonts w:ascii="Arial" w:hAnsi="Arial"/>
        </w:rPr>
        <w:t xml:space="preserve">           pohledávky vůči němu z titulu dlužného nájemného, dlužných záloh na služby, </w:t>
      </w:r>
    </w:p>
    <w:p w:rsidR="008A02BE" w:rsidRDefault="008A02BE" w:rsidP="008A02BE">
      <w:pPr>
        <w:rPr>
          <w:rFonts w:ascii="Arial" w:hAnsi="Arial"/>
        </w:rPr>
      </w:pPr>
      <w:r>
        <w:rPr>
          <w:rFonts w:ascii="Arial" w:hAnsi="Arial"/>
        </w:rPr>
        <w:t xml:space="preserve">           poplatků z prodlení apod. Pokud nájemce žádnou škodu během doby trvání </w:t>
      </w:r>
    </w:p>
    <w:p w:rsidR="008A02BE" w:rsidRDefault="008A02BE" w:rsidP="008A02BE">
      <w:pPr>
        <w:rPr>
          <w:rFonts w:ascii="Arial" w:hAnsi="Arial"/>
        </w:rPr>
      </w:pPr>
      <w:r>
        <w:rPr>
          <w:rFonts w:ascii="Arial" w:hAnsi="Arial"/>
        </w:rPr>
        <w:t xml:space="preserve">           nájmu nezpůsobí a pokud nebude mít pronajímatel vůči nájemci pohledávky </w:t>
      </w:r>
    </w:p>
    <w:p w:rsidR="008A02BE" w:rsidRDefault="008A02BE" w:rsidP="008A02BE">
      <w:pPr>
        <w:rPr>
          <w:rFonts w:ascii="Arial" w:hAnsi="Arial"/>
        </w:rPr>
      </w:pPr>
      <w:r>
        <w:rPr>
          <w:rFonts w:ascii="Arial" w:hAnsi="Arial"/>
        </w:rPr>
        <w:t xml:space="preserve">           z těchto důvodů, bude tato složená jistina vrácena pronajímatelem nájemci do </w:t>
      </w:r>
    </w:p>
    <w:p w:rsidR="008A02BE" w:rsidRPr="00495A06" w:rsidRDefault="008A02BE" w:rsidP="008A02BE">
      <w:pPr>
        <w:rPr>
          <w:rFonts w:ascii="Arial" w:hAnsi="Arial"/>
        </w:rPr>
      </w:pPr>
      <w:r>
        <w:rPr>
          <w:rFonts w:ascii="Arial" w:hAnsi="Arial"/>
        </w:rPr>
        <w:t xml:space="preserve">           10 dnů po skončení nájmu.</w:t>
      </w:r>
    </w:p>
    <w:p w:rsidR="008A02BE" w:rsidRDefault="008A02BE" w:rsidP="008A02BE">
      <w:pPr>
        <w:rPr>
          <w:rFonts w:ascii="Arial" w:hAnsi="Arial"/>
        </w:rPr>
      </w:pPr>
    </w:p>
    <w:p w:rsidR="008A02BE" w:rsidRPr="000931D4" w:rsidRDefault="008A02BE" w:rsidP="008A02BE">
      <w:pPr>
        <w:jc w:val="center"/>
        <w:rPr>
          <w:rFonts w:ascii="Arial" w:hAnsi="Arial"/>
          <w:b/>
        </w:rPr>
      </w:pPr>
      <w:r>
        <w:rPr>
          <w:rFonts w:ascii="Arial" w:hAnsi="Arial"/>
          <w:b/>
        </w:rPr>
        <w:t>Článek V.</w:t>
      </w:r>
    </w:p>
    <w:p w:rsidR="008A02BE" w:rsidRDefault="008A02BE" w:rsidP="008A02BE">
      <w:pPr>
        <w:jc w:val="center"/>
        <w:rPr>
          <w:rFonts w:ascii="Arial" w:hAnsi="Arial"/>
          <w:b/>
        </w:rPr>
      </w:pPr>
      <w:r>
        <w:rPr>
          <w:rFonts w:ascii="Arial" w:hAnsi="Arial"/>
          <w:b/>
        </w:rPr>
        <w:t>Práva a povinnosti účastníků</w:t>
      </w:r>
    </w:p>
    <w:p w:rsidR="008A02BE" w:rsidRDefault="008A02BE" w:rsidP="008A02BE">
      <w:pPr>
        <w:rPr>
          <w:rFonts w:ascii="Arial" w:hAnsi="Arial"/>
        </w:rPr>
      </w:pPr>
    </w:p>
    <w:p w:rsidR="008A02BE" w:rsidRDefault="008A02BE" w:rsidP="008A02BE">
      <w:pPr>
        <w:rPr>
          <w:rFonts w:ascii="Arial" w:hAnsi="Arial"/>
        </w:rPr>
      </w:pPr>
      <w:r>
        <w:rPr>
          <w:rFonts w:ascii="Arial" w:hAnsi="Arial"/>
        </w:rPr>
        <w:t xml:space="preserve">5/1  Pronajímatel přenechává výše uvedené nebytové prostory s účinností od </w:t>
      </w:r>
    </w:p>
    <w:p w:rsidR="008A02BE" w:rsidRDefault="008A02BE" w:rsidP="008A02BE">
      <w:pPr>
        <w:ind w:left="720"/>
        <w:rPr>
          <w:rFonts w:ascii="Arial" w:hAnsi="Arial"/>
        </w:rPr>
      </w:pPr>
      <w:r>
        <w:rPr>
          <w:rFonts w:ascii="Arial" w:hAnsi="Arial"/>
        </w:rPr>
        <w:t xml:space="preserve">1.7.2021 a zavazuje se </w:t>
      </w:r>
    </w:p>
    <w:p w:rsidR="008A02BE" w:rsidRDefault="008A02BE" w:rsidP="008A02BE">
      <w:pPr>
        <w:ind w:left="720"/>
        <w:rPr>
          <w:rFonts w:ascii="Arial" w:hAnsi="Arial"/>
        </w:rPr>
      </w:pPr>
      <w:r>
        <w:rPr>
          <w:rFonts w:ascii="Arial" w:hAnsi="Arial"/>
        </w:rPr>
        <w:t>a/ pojistit vlastní objekt č.p. 498 na svoje náklady. Zařízení a nakoupené zboží k prodeji v nich instalované nájemcem, si tento pojistí na svoje náklady samostatně.</w:t>
      </w:r>
    </w:p>
    <w:p w:rsidR="008A02BE" w:rsidRPr="00BA77E0" w:rsidRDefault="008A02BE" w:rsidP="008A02BE">
      <w:pPr>
        <w:ind w:left="720"/>
        <w:rPr>
          <w:rFonts w:ascii="Arial" w:hAnsi="Arial"/>
        </w:rPr>
      </w:pPr>
      <w:r>
        <w:rPr>
          <w:rFonts w:ascii="Arial" w:hAnsi="Arial"/>
        </w:rPr>
        <w:t>b/ zajistit dle platných předpisů pravidelné revize plynu, elektřiny, spalinových cest a revize požární v objektu a po dohodě s nájemcem i v pronajatých prostorách.</w:t>
      </w:r>
    </w:p>
    <w:p w:rsidR="008A02BE" w:rsidRDefault="008A02BE" w:rsidP="008A02BE">
      <w:pPr>
        <w:jc w:val="center"/>
        <w:rPr>
          <w:rFonts w:ascii="Arial" w:hAnsi="Arial"/>
          <w:b/>
        </w:rPr>
      </w:pPr>
    </w:p>
    <w:p w:rsidR="008A02BE" w:rsidRDefault="008A02BE" w:rsidP="008A02BE">
      <w:pPr>
        <w:jc w:val="center"/>
        <w:rPr>
          <w:rFonts w:ascii="Arial" w:hAnsi="Arial"/>
          <w:b/>
        </w:rPr>
      </w:pPr>
    </w:p>
    <w:p w:rsidR="008A02BE" w:rsidRDefault="008A02BE" w:rsidP="008A02BE">
      <w:pPr>
        <w:jc w:val="center"/>
        <w:rPr>
          <w:rFonts w:ascii="Arial" w:hAnsi="Arial"/>
          <w:b/>
        </w:rPr>
      </w:pPr>
    </w:p>
    <w:p w:rsidR="008A02BE" w:rsidRDefault="008A02BE" w:rsidP="008A02BE">
      <w:pPr>
        <w:jc w:val="center"/>
        <w:rPr>
          <w:rFonts w:ascii="Arial" w:hAnsi="Arial"/>
          <w:b/>
        </w:rPr>
      </w:pPr>
      <w:r w:rsidRPr="00186359">
        <w:rPr>
          <w:rFonts w:ascii="Arial" w:hAnsi="Arial"/>
          <w:b/>
        </w:rPr>
        <w:t>3</w:t>
      </w:r>
    </w:p>
    <w:p w:rsidR="008A02BE" w:rsidRPr="00B52521" w:rsidRDefault="008A02BE" w:rsidP="008A02BE">
      <w:pPr>
        <w:rPr>
          <w:rFonts w:ascii="Arial" w:hAnsi="Arial"/>
        </w:rPr>
      </w:pPr>
      <w:r>
        <w:rPr>
          <w:rFonts w:ascii="Arial" w:hAnsi="Arial"/>
        </w:rPr>
        <w:lastRenderedPageBreak/>
        <w:t>5/2 Pronajímatel je povinen předmět nájmu předat (viz příloha č.2) dne 1.7.2021.</w:t>
      </w:r>
    </w:p>
    <w:p w:rsidR="008A02BE" w:rsidRDefault="008A02BE" w:rsidP="008A02BE">
      <w:pPr>
        <w:rPr>
          <w:rFonts w:ascii="Arial" w:hAnsi="Arial"/>
        </w:rPr>
      </w:pPr>
      <w:r>
        <w:rPr>
          <w:rFonts w:ascii="Arial" w:hAnsi="Arial"/>
        </w:rPr>
        <w:t xml:space="preserve">           O předání bude sepsán předávací protokol inventarizace majetku, ve kterém </w:t>
      </w:r>
    </w:p>
    <w:p w:rsidR="008A02BE" w:rsidRDefault="008A02BE" w:rsidP="008A02BE">
      <w:pPr>
        <w:rPr>
          <w:rFonts w:ascii="Arial" w:hAnsi="Arial"/>
        </w:rPr>
      </w:pPr>
      <w:r>
        <w:rPr>
          <w:rFonts w:ascii="Arial" w:hAnsi="Arial"/>
        </w:rPr>
        <w:t xml:space="preserve">           bude zachycen stav elektroměru a popis předaných klíčů. Protokol podepíší </w:t>
      </w:r>
    </w:p>
    <w:p w:rsidR="008A02BE" w:rsidRDefault="008A02BE" w:rsidP="008A02BE">
      <w:pPr>
        <w:rPr>
          <w:rFonts w:ascii="Arial" w:hAnsi="Arial"/>
        </w:rPr>
      </w:pPr>
      <w:r>
        <w:rPr>
          <w:rFonts w:ascii="Arial" w:hAnsi="Arial"/>
        </w:rPr>
        <w:t xml:space="preserve">           pronajímatel a nájemce.</w:t>
      </w:r>
    </w:p>
    <w:p w:rsidR="008A02BE" w:rsidRDefault="008A02BE" w:rsidP="008A02BE">
      <w:pPr>
        <w:rPr>
          <w:rFonts w:ascii="Arial" w:hAnsi="Arial"/>
        </w:rPr>
      </w:pPr>
      <w:r>
        <w:rPr>
          <w:rFonts w:ascii="Arial" w:hAnsi="Arial"/>
        </w:rPr>
        <w:t xml:space="preserve">5/3 Pronajímatel je povinen zajistit řádný a nerušený výkon nájemních práv </w:t>
      </w:r>
    </w:p>
    <w:p w:rsidR="008A02BE" w:rsidRDefault="008A02BE" w:rsidP="008A02BE">
      <w:pPr>
        <w:rPr>
          <w:rFonts w:ascii="Arial" w:hAnsi="Arial"/>
        </w:rPr>
      </w:pPr>
      <w:r>
        <w:rPr>
          <w:rFonts w:ascii="Arial" w:hAnsi="Arial"/>
        </w:rPr>
        <w:t xml:space="preserve">           nájemce po celou dobu nájemního vztahu, a to zejména tak, aby bylo možno </w:t>
      </w:r>
    </w:p>
    <w:p w:rsidR="008A02BE" w:rsidRPr="00B52521" w:rsidRDefault="008A02BE" w:rsidP="008A02BE">
      <w:pPr>
        <w:rPr>
          <w:rFonts w:ascii="Arial" w:hAnsi="Arial"/>
        </w:rPr>
      </w:pPr>
      <w:r>
        <w:rPr>
          <w:rFonts w:ascii="Arial" w:hAnsi="Arial"/>
        </w:rPr>
        <w:t xml:space="preserve">           dosáhnout jak účelu této smlouvy, tak i účelu užívání předmětu této smlouvy. </w:t>
      </w:r>
    </w:p>
    <w:p w:rsidR="008A02BE" w:rsidRDefault="008A02BE" w:rsidP="008A02BE">
      <w:pPr>
        <w:rPr>
          <w:rFonts w:ascii="Arial" w:hAnsi="Arial"/>
        </w:rPr>
      </w:pPr>
      <w:r>
        <w:rPr>
          <w:rFonts w:ascii="Arial" w:hAnsi="Arial"/>
        </w:rPr>
        <w:t>5/4 Nájemce je povinen po dobu trvání nájemní smlouvy zachovat veškerá</w:t>
      </w:r>
    </w:p>
    <w:p w:rsidR="008A02BE" w:rsidRDefault="008A02BE" w:rsidP="008A02BE">
      <w:pPr>
        <w:ind w:left="750"/>
        <w:rPr>
          <w:rFonts w:ascii="Arial" w:hAnsi="Arial"/>
        </w:rPr>
      </w:pPr>
      <w:r>
        <w:rPr>
          <w:rFonts w:ascii="Arial" w:hAnsi="Arial"/>
        </w:rPr>
        <w:t>hodnotící kritéria jím potvrzená v krycím listu výběrového řízení v nezměněném stavu. Jejich změna může být pouze na základě písemné dohody smluvních stran.</w:t>
      </w:r>
    </w:p>
    <w:p w:rsidR="008A02BE" w:rsidRDefault="008A02BE" w:rsidP="008A02BE">
      <w:pPr>
        <w:rPr>
          <w:rFonts w:ascii="Arial" w:hAnsi="Arial"/>
        </w:rPr>
      </w:pPr>
      <w:r>
        <w:rPr>
          <w:rFonts w:ascii="Arial" w:hAnsi="Arial"/>
        </w:rPr>
        <w:t xml:space="preserve">5/5 Nájemce se zavazuje, že pronajaté prostory bude užívat výhradně v souladu </w:t>
      </w:r>
    </w:p>
    <w:p w:rsidR="008A02BE" w:rsidRDefault="008A02BE" w:rsidP="008A02BE">
      <w:pPr>
        <w:rPr>
          <w:rFonts w:ascii="Arial" w:hAnsi="Arial"/>
        </w:rPr>
      </w:pPr>
      <w:r>
        <w:rPr>
          <w:rFonts w:ascii="Arial" w:hAnsi="Arial"/>
        </w:rPr>
        <w:t xml:space="preserve">           s touto smlouvou, </w:t>
      </w:r>
      <w:r w:rsidRPr="00576071">
        <w:rPr>
          <w:rFonts w:ascii="Arial" w:hAnsi="Arial"/>
          <w:b/>
        </w:rPr>
        <w:t>tj. jako provozovnu restauračního zařízení.</w:t>
      </w:r>
      <w:r>
        <w:rPr>
          <w:rFonts w:ascii="Arial" w:hAnsi="Arial"/>
        </w:rPr>
        <w:t xml:space="preserve"> Zároveň je </w:t>
      </w:r>
    </w:p>
    <w:p w:rsidR="008A02BE" w:rsidRDefault="008A02BE" w:rsidP="008A02BE">
      <w:pPr>
        <w:rPr>
          <w:rFonts w:ascii="Arial" w:hAnsi="Arial"/>
        </w:rPr>
      </w:pPr>
      <w:r>
        <w:rPr>
          <w:rFonts w:ascii="Arial" w:hAnsi="Arial"/>
        </w:rPr>
        <w:t xml:space="preserve">           povinen umožnit pronajímateli nebo jím zmocněnému zástupci kontrolu</w:t>
      </w:r>
    </w:p>
    <w:p w:rsidR="008A02BE" w:rsidRDefault="008A02BE" w:rsidP="008A02BE">
      <w:pPr>
        <w:rPr>
          <w:rFonts w:ascii="Arial" w:hAnsi="Arial"/>
        </w:rPr>
      </w:pPr>
      <w:r>
        <w:rPr>
          <w:rFonts w:ascii="Arial" w:hAnsi="Arial"/>
        </w:rPr>
        <w:t xml:space="preserve">           pronajatých prostor. V případě havárie nebo situace ohrožující objekt nebo</w:t>
      </w:r>
    </w:p>
    <w:p w:rsidR="008A02BE" w:rsidRPr="00BA77E0" w:rsidRDefault="008A02BE" w:rsidP="008A02BE">
      <w:pPr>
        <w:rPr>
          <w:rFonts w:ascii="Arial" w:hAnsi="Arial"/>
        </w:rPr>
      </w:pPr>
      <w:r>
        <w:rPr>
          <w:rFonts w:ascii="Arial" w:hAnsi="Arial"/>
        </w:rPr>
        <w:t xml:space="preserve">           klienty okamžitě.</w:t>
      </w:r>
    </w:p>
    <w:p w:rsidR="008A02BE" w:rsidRDefault="008A02BE" w:rsidP="008A02BE">
      <w:pPr>
        <w:rPr>
          <w:rFonts w:ascii="Arial" w:hAnsi="Arial"/>
        </w:rPr>
      </w:pPr>
      <w:r>
        <w:rPr>
          <w:rFonts w:ascii="Arial" w:hAnsi="Arial"/>
        </w:rPr>
        <w:t xml:space="preserve">5/6 Nájemce se zavazuje </w:t>
      </w:r>
      <w:r w:rsidRPr="00522DBC">
        <w:rPr>
          <w:rFonts w:ascii="Arial" w:hAnsi="Arial"/>
          <w:u w:val="single"/>
        </w:rPr>
        <w:t>do dvaceti dnů</w:t>
      </w:r>
      <w:r>
        <w:rPr>
          <w:rFonts w:ascii="Arial" w:hAnsi="Arial"/>
        </w:rPr>
        <w:t xml:space="preserve"> ode dne podpisu této smlouvy uzavřít </w:t>
      </w:r>
    </w:p>
    <w:p w:rsidR="008A02BE" w:rsidRDefault="008A02BE" w:rsidP="008A02BE">
      <w:pPr>
        <w:rPr>
          <w:rFonts w:ascii="Arial" w:hAnsi="Arial"/>
        </w:rPr>
      </w:pPr>
      <w:r>
        <w:rPr>
          <w:rFonts w:ascii="Arial" w:hAnsi="Arial"/>
        </w:rPr>
        <w:t xml:space="preserve">           samostatné právní vztahy s příslušnými dodavateli zboží. Veškeré náklady </w:t>
      </w:r>
    </w:p>
    <w:p w:rsidR="008A02BE" w:rsidRDefault="008A02BE" w:rsidP="008A02BE">
      <w:pPr>
        <w:rPr>
          <w:rFonts w:ascii="Arial" w:hAnsi="Arial"/>
        </w:rPr>
      </w:pPr>
      <w:r>
        <w:rPr>
          <w:rFonts w:ascii="Arial" w:hAnsi="Arial"/>
        </w:rPr>
        <w:t xml:space="preserve">           s tím spojené bude hradit na své náklady.</w:t>
      </w:r>
    </w:p>
    <w:p w:rsidR="008A02BE" w:rsidRDefault="008A02BE" w:rsidP="008A02BE">
      <w:pPr>
        <w:rPr>
          <w:rFonts w:ascii="Arial" w:hAnsi="Arial"/>
        </w:rPr>
      </w:pPr>
      <w:r>
        <w:rPr>
          <w:rFonts w:ascii="Arial" w:hAnsi="Arial"/>
        </w:rPr>
        <w:t xml:space="preserve">5/7 Nájemce se zavazuje provádět stavební úpravy v pronajatém prostoru pouze </w:t>
      </w:r>
    </w:p>
    <w:p w:rsidR="008A02BE" w:rsidRDefault="008A02BE" w:rsidP="008A02BE">
      <w:pPr>
        <w:rPr>
          <w:rFonts w:ascii="Arial" w:hAnsi="Arial"/>
        </w:rPr>
      </w:pPr>
      <w:r>
        <w:rPr>
          <w:rFonts w:ascii="Arial" w:hAnsi="Arial"/>
        </w:rPr>
        <w:t xml:space="preserve">           s předchozím písemným souhlasem pronajímatele a v souladu s platnými </w:t>
      </w:r>
    </w:p>
    <w:p w:rsidR="008A02BE" w:rsidRDefault="008A02BE" w:rsidP="008A02BE">
      <w:pPr>
        <w:rPr>
          <w:rFonts w:ascii="Arial" w:hAnsi="Arial"/>
        </w:rPr>
      </w:pPr>
      <w:r>
        <w:rPr>
          <w:rFonts w:ascii="Arial" w:hAnsi="Arial"/>
        </w:rPr>
        <w:t xml:space="preserve">           předpisy a zároveň tak, aby nebyla narušena statika objektu a nedošlo </w:t>
      </w:r>
    </w:p>
    <w:p w:rsidR="008A02BE" w:rsidRDefault="008A02BE" w:rsidP="008A02BE">
      <w:pPr>
        <w:rPr>
          <w:rFonts w:ascii="Arial" w:hAnsi="Arial"/>
        </w:rPr>
      </w:pPr>
      <w:r>
        <w:rPr>
          <w:rFonts w:ascii="Arial" w:hAnsi="Arial"/>
        </w:rPr>
        <w:t xml:space="preserve">           k poškození pronajatých prostor. Toto se týká i stavebních úprav na náklady </w:t>
      </w:r>
    </w:p>
    <w:p w:rsidR="008A02BE" w:rsidRDefault="008A02BE" w:rsidP="008A02BE">
      <w:pPr>
        <w:rPr>
          <w:rFonts w:ascii="Arial" w:hAnsi="Arial"/>
        </w:rPr>
      </w:pPr>
      <w:r>
        <w:rPr>
          <w:rFonts w:ascii="Arial" w:hAnsi="Arial"/>
        </w:rPr>
        <w:t xml:space="preserve">           nájemce. </w:t>
      </w:r>
    </w:p>
    <w:p w:rsidR="008A02BE" w:rsidRDefault="008A02BE" w:rsidP="008A02BE">
      <w:pPr>
        <w:rPr>
          <w:rFonts w:ascii="Arial" w:hAnsi="Arial"/>
        </w:rPr>
      </w:pPr>
      <w:r>
        <w:rPr>
          <w:rFonts w:ascii="Arial" w:hAnsi="Arial"/>
        </w:rPr>
        <w:t xml:space="preserve">5/8 Nájemce se zavazuje , že při užívání nebytových a společných prostor objektu, </w:t>
      </w:r>
    </w:p>
    <w:p w:rsidR="008A02BE" w:rsidRPr="00BA77E0" w:rsidRDefault="008A02BE" w:rsidP="008A02BE">
      <w:pPr>
        <w:rPr>
          <w:rFonts w:ascii="Arial" w:hAnsi="Arial"/>
        </w:rPr>
      </w:pPr>
      <w:r>
        <w:rPr>
          <w:rFonts w:ascii="Arial" w:hAnsi="Arial"/>
        </w:rPr>
        <w:t xml:space="preserve">          bude dodržovat veškeré protipožární a hygienické předpisy a technické normy.</w:t>
      </w:r>
    </w:p>
    <w:p w:rsidR="008A02BE" w:rsidRDefault="008A02BE" w:rsidP="008A02BE">
      <w:pPr>
        <w:rPr>
          <w:rFonts w:ascii="Arial" w:hAnsi="Arial"/>
        </w:rPr>
      </w:pPr>
      <w:r>
        <w:rPr>
          <w:rFonts w:ascii="Arial" w:hAnsi="Arial"/>
        </w:rPr>
        <w:t xml:space="preserve">5/9 Nájemce se zavazuje užívat předmět nájmu s péčí řádného hospodáře a na </w:t>
      </w:r>
    </w:p>
    <w:p w:rsidR="008A02BE" w:rsidRDefault="008A02BE" w:rsidP="008A02BE">
      <w:pPr>
        <w:rPr>
          <w:rFonts w:ascii="Arial" w:hAnsi="Arial"/>
        </w:rPr>
      </w:pPr>
      <w:r>
        <w:rPr>
          <w:rFonts w:ascii="Arial" w:hAnsi="Arial"/>
        </w:rPr>
        <w:t xml:space="preserve">           vlastní náklady provádět na předmětu nájmu drobné opravy. Nepostará-li se </w:t>
      </w:r>
    </w:p>
    <w:p w:rsidR="008A02BE" w:rsidRDefault="008A02BE" w:rsidP="008A02BE">
      <w:pPr>
        <w:rPr>
          <w:rFonts w:ascii="Arial" w:hAnsi="Arial"/>
        </w:rPr>
      </w:pPr>
      <w:r>
        <w:rPr>
          <w:rFonts w:ascii="Arial" w:hAnsi="Arial"/>
        </w:rPr>
        <w:t xml:space="preserve">           nájemce </w:t>
      </w:r>
      <w:r w:rsidRPr="00287EA5">
        <w:rPr>
          <w:rFonts w:ascii="Arial" w:hAnsi="Arial"/>
          <w:b/>
        </w:rPr>
        <w:t>do 5 pracovních dnů</w:t>
      </w:r>
      <w:r>
        <w:rPr>
          <w:rFonts w:ascii="Arial" w:hAnsi="Arial"/>
        </w:rPr>
        <w:t xml:space="preserve"> o včasné provedení drobných oprav, běžnou </w:t>
      </w:r>
    </w:p>
    <w:p w:rsidR="008A02BE" w:rsidRDefault="008A02BE" w:rsidP="008A02BE">
      <w:pPr>
        <w:rPr>
          <w:rFonts w:ascii="Arial" w:hAnsi="Arial"/>
        </w:rPr>
      </w:pPr>
      <w:r>
        <w:rPr>
          <w:rFonts w:ascii="Arial" w:hAnsi="Arial"/>
        </w:rPr>
        <w:t xml:space="preserve">           údržbu a úklid pronajatých prostor, má pronajímatel právo k zabránění škod </w:t>
      </w:r>
    </w:p>
    <w:p w:rsidR="008A02BE" w:rsidRDefault="008A02BE" w:rsidP="008A02BE">
      <w:pPr>
        <w:rPr>
          <w:rFonts w:ascii="Arial" w:hAnsi="Arial"/>
        </w:rPr>
      </w:pPr>
      <w:r>
        <w:rPr>
          <w:rFonts w:ascii="Arial" w:hAnsi="Arial"/>
        </w:rPr>
        <w:t xml:space="preserve">           na pronajatých prostorách, přilehlých částech objektu nebo objektu samém, </w:t>
      </w:r>
    </w:p>
    <w:p w:rsidR="008A02BE" w:rsidRDefault="008A02BE" w:rsidP="008A02BE">
      <w:pPr>
        <w:rPr>
          <w:rFonts w:ascii="Arial" w:hAnsi="Arial"/>
        </w:rPr>
      </w:pPr>
      <w:r>
        <w:rPr>
          <w:rFonts w:ascii="Arial" w:hAnsi="Arial"/>
        </w:rPr>
        <w:t xml:space="preserve">           učinit tak po předchozím upozornění nájemce na svůj náklad sám a požadovat </w:t>
      </w:r>
    </w:p>
    <w:p w:rsidR="008A02BE" w:rsidRDefault="008A02BE" w:rsidP="008A02BE">
      <w:pPr>
        <w:rPr>
          <w:rFonts w:ascii="Arial" w:hAnsi="Arial"/>
        </w:rPr>
      </w:pPr>
      <w:r>
        <w:rPr>
          <w:rFonts w:ascii="Arial" w:hAnsi="Arial"/>
        </w:rPr>
        <w:t xml:space="preserve">           od nájemce náhradu vynaložených prostředků. </w:t>
      </w:r>
    </w:p>
    <w:p w:rsidR="008A02BE" w:rsidRDefault="008A02BE" w:rsidP="008A02BE">
      <w:pPr>
        <w:rPr>
          <w:rFonts w:ascii="Arial" w:hAnsi="Arial"/>
        </w:rPr>
      </w:pPr>
      <w:r>
        <w:rPr>
          <w:rFonts w:ascii="Arial" w:hAnsi="Arial"/>
        </w:rPr>
        <w:t xml:space="preserve">5/10 Nájemce je povinen bez zbytečného odkladu oznámit pronajímateli potřebu </w:t>
      </w:r>
    </w:p>
    <w:p w:rsidR="008A02BE" w:rsidRDefault="008A02BE" w:rsidP="008A02BE">
      <w:pPr>
        <w:rPr>
          <w:rFonts w:ascii="Arial" w:hAnsi="Arial"/>
        </w:rPr>
      </w:pPr>
      <w:r>
        <w:rPr>
          <w:rFonts w:ascii="Arial" w:hAnsi="Arial"/>
        </w:rPr>
        <w:t xml:space="preserve">           oprav, které má pronajímatel provést a současně umožnit jejich provedení.</w:t>
      </w:r>
    </w:p>
    <w:p w:rsidR="008A02BE" w:rsidRDefault="008A02BE" w:rsidP="008A02BE">
      <w:pPr>
        <w:rPr>
          <w:rFonts w:ascii="Arial" w:hAnsi="Arial"/>
        </w:rPr>
      </w:pPr>
      <w:r>
        <w:rPr>
          <w:rFonts w:ascii="Arial" w:hAnsi="Arial"/>
        </w:rPr>
        <w:t xml:space="preserve">           Jinak nájemce odpovídá za škodu, která nesplněním této povinnosti </w:t>
      </w:r>
    </w:p>
    <w:p w:rsidR="008A02BE" w:rsidRDefault="008A02BE" w:rsidP="008A02BE">
      <w:pPr>
        <w:rPr>
          <w:rFonts w:ascii="Arial" w:hAnsi="Arial"/>
        </w:rPr>
      </w:pPr>
      <w:r>
        <w:rPr>
          <w:rFonts w:ascii="Arial" w:hAnsi="Arial"/>
        </w:rPr>
        <w:t xml:space="preserve">           pronajímateli vznikla. Současně je nájemce povinen oznámit pronajímateli </w:t>
      </w:r>
    </w:p>
    <w:p w:rsidR="008A02BE" w:rsidRDefault="008A02BE" w:rsidP="008A02BE">
      <w:pPr>
        <w:rPr>
          <w:rFonts w:ascii="Arial" w:hAnsi="Arial"/>
        </w:rPr>
      </w:pPr>
      <w:r>
        <w:rPr>
          <w:rFonts w:ascii="Arial" w:hAnsi="Arial"/>
        </w:rPr>
        <w:t xml:space="preserve">           veškeré změny, které nastaly v předmětu nebo na předmětu nájmu, bez </w:t>
      </w:r>
    </w:p>
    <w:p w:rsidR="008A02BE" w:rsidRDefault="008A02BE" w:rsidP="008A02BE">
      <w:pPr>
        <w:rPr>
          <w:rFonts w:ascii="Arial" w:hAnsi="Arial"/>
        </w:rPr>
      </w:pPr>
      <w:r>
        <w:rPr>
          <w:rFonts w:ascii="Arial" w:hAnsi="Arial"/>
        </w:rPr>
        <w:t xml:space="preserve">           ohledu na příčinu jejich vzniku.</w:t>
      </w:r>
    </w:p>
    <w:p w:rsidR="008A02BE" w:rsidRDefault="008A02BE" w:rsidP="008A02BE">
      <w:pPr>
        <w:rPr>
          <w:rFonts w:ascii="Arial" w:hAnsi="Arial"/>
        </w:rPr>
      </w:pPr>
      <w:r>
        <w:rPr>
          <w:rFonts w:ascii="Arial" w:hAnsi="Arial"/>
        </w:rPr>
        <w:t xml:space="preserve">5/11 Nájemce je povinen zdržet se veškerého jednání, kterým by rušil ostatní ve </w:t>
      </w:r>
    </w:p>
    <w:p w:rsidR="008A02BE" w:rsidRDefault="008A02BE" w:rsidP="008A02BE">
      <w:pPr>
        <w:rPr>
          <w:rFonts w:ascii="Arial" w:hAnsi="Arial"/>
        </w:rPr>
      </w:pPr>
      <w:r>
        <w:rPr>
          <w:rFonts w:ascii="Arial" w:hAnsi="Arial"/>
        </w:rPr>
        <w:t xml:space="preserve">           svých právech.</w:t>
      </w:r>
    </w:p>
    <w:p w:rsidR="008A02BE" w:rsidRDefault="008A02BE" w:rsidP="008A02BE">
      <w:pPr>
        <w:rPr>
          <w:rFonts w:ascii="Arial" w:hAnsi="Arial"/>
        </w:rPr>
      </w:pPr>
      <w:r>
        <w:rPr>
          <w:rFonts w:ascii="Arial" w:hAnsi="Arial"/>
        </w:rPr>
        <w:t>5/12 Nájemce není oprávněn bez předchozího písemného souhlasu pronajímatele</w:t>
      </w:r>
    </w:p>
    <w:p w:rsidR="008A02BE" w:rsidRDefault="008A02BE" w:rsidP="008A02BE">
      <w:pPr>
        <w:ind w:left="720"/>
        <w:rPr>
          <w:rFonts w:ascii="Arial" w:hAnsi="Arial"/>
        </w:rPr>
      </w:pPr>
      <w:r>
        <w:rPr>
          <w:rFonts w:ascii="Arial" w:hAnsi="Arial"/>
        </w:rPr>
        <w:t>pronajaté prostory nebo jejich části přenechat dalším osobám do pronájmu.</w:t>
      </w:r>
    </w:p>
    <w:p w:rsidR="008A02BE" w:rsidRDefault="008A02BE" w:rsidP="008A02BE">
      <w:pPr>
        <w:rPr>
          <w:rFonts w:ascii="Arial" w:hAnsi="Arial"/>
        </w:rPr>
      </w:pPr>
      <w:r>
        <w:rPr>
          <w:rFonts w:ascii="Arial" w:hAnsi="Arial"/>
        </w:rPr>
        <w:t xml:space="preserve">5/13 Nájemce není oprávněn užívat pronajatý nebytový prostor k bydlení a jiným </w:t>
      </w:r>
    </w:p>
    <w:p w:rsidR="008A02BE" w:rsidRDefault="008A02BE" w:rsidP="008A02BE">
      <w:pPr>
        <w:rPr>
          <w:rFonts w:ascii="Arial" w:hAnsi="Arial"/>
        </w:rPr>
      </w:pPr>
      <w:r>
        <w:rPr>
          <w:rFonts w:ascii="Arial" w:hAnsi="Arial"/>
        </w:rPr>
        <w:t xml:space="preserve">           činnostem než jsou stanovené v </w:t>
      </w:r>
      <w:proofErr w:type="spellStart"/>
      <w:r>
        <w:rPr>
          <w:rFonts w:ascii="Arial" w:hAnsi="Arial"/>
        </w:rPr>
        <w:t>čl.I.odst</w:t>
      </w:r>
      <w:proofErr w:type="spellEnd"/>
      <w:r>
        <w:rPr>
          <w:rFonts w:ascii="Arial" w:hAnsi="Arial"/>
        </w:rPr>
        <w:t xml:space="preserve">.(1.5).  </w:t>
      </w:r>
    </w:p>
    <w:p w:rsidR="008A02BE" w:rsidRDefault="008A02BE" w:rsidP="008A02BE">
      <w:pPr>
        <w:rPr>
          <w:rFonts w:ascii="Arial" w:hAnsi="Arial"/>
        </w:rPr>
      </w:pPr>
    </w:p>
    <w:p w:rsidR="008A02BE" w:rsidRPr="007857A6" w:rsidRDefault="008A02BE" w:rsidP="008A02BE">
      <w:pPr>
        <w:jc w:val="center"/>
        <w:rPr>
          <w:rFonts w:ascii="Arial" w:hAnsi="Arial"/>
        </w:rPr>
      </w:pPr>
      <w:r>
        <w:rPr>
          <w:rFonts w:ascii="Arial" w:hAnsi="Arial"/>
        </w:rPr>
        <w:t>4</w:t>
      </w:r>
    </w:p>
    <w:p w:rsidR="008A02BE" w:rsidRDefault="008A02BE" w:rsidP="008A02BE">
      <w:pPr>
        <w:jc w:val="center"/>
        <w:rPr>
          <w:rFonts w:ascii="Arial" w:hAnsi="Arial"/>
          <w:b/>
        </w:rPr>
      </w:pPr>
    </w:p>
    <w:p w:rsidR="008A02BE" w:rsidRDefault="008A02BE" w:rsidP="008A02BE">
      <w:pPr>
        <w:jc w:val="center"/>
        <w:rPr>
          <w:rFonts w:ascii="Arial" w:hAnsi="Arial"/>
          <w:b/>
        </w:rPr>
      </w:pPr>
    </w:p>
    <w:p w:rsidR="008A02BE" w:rsidRDefault="008A02BE" w:rsidP="008A02BE">
      <w:pPr>
        <w:jc w:val="center"/>
        <w:rPr>
          <w:rFonts w:ascii="Arial" w:hAnsi="Arial"/>
          <w:b/>
        </w:rPr>
      </w:pPr>
    </w:p>
    <w:p w:rsidR="008A02BE" w:rsidRPr="00341B59" w:rsidRDefault="008A02BE" w:rsidP="008A02BE">
      <w:pPr>
        <w:jc w:val="center"/>
        <w:rPr>
          <w:rFonts w:ascii="Arial" w:hAnsi="Arial"/>
          <w:b/>
        </w:rPr>
      </w:pPr>
      <w:r>
        <w:rPr>
          <w:rFonts w:ascii="Arial" w:hAnsi="Arial"/>
          <w:b/>
        </w:rPr>
        <w:lastRenderedPageBreak/>
        <w:t>Č</w:t>
      </w:r>
      <w:r w:rsidRPr="00341B59">
        <w:rPr>
          <w:rFonts w:ascii="Arial" w:hAnsi="Arial"/>
          <w:b/>
        </w:rPr>
        <w:t>lánek VI.</w:t>
      </w:r>
    </w:p>
    <w:p w:rsidR="008A02BE" w:rsidRDefault="008A02BE" w:rsidP="008A02BE">
      <w:pPr>
        <w:jc w:val="center"/>
        <w:rPr>
          <w:rFonts w:ascii="Arial" w:hAnsi="Arial"/>
          <w:b/>
        </w:rPr>
      </w:pPr>
      <w:r>
        <w:rPr>
          <w:rFonts w:ascii="Arial" w:hAnsi="Arial"/>
          <w:b/>
        </w:rPr>
        <w:t>Ukončení nájmu</w:t>
      </w:r>
    </w:p>
    <w:p w:rsidR="008A02BE" w:rsidRDefault="008A02BE" w:rsidP="008A02BE">
      <w:pPr>
        <w:rPr>
          <w:rFonts w:ascii="Arial" w:hAnsi="Arial"/>
        </w:rPr>
      </w:pPr>
    </w:p>
    <w:p w:rsidR="008A02BE" w:rsidRDefault="008A02BE" w:rsidP="008A02BE">
      <w:pPr>
        <w:rPr>
          <w:rFonts w:ascii="Arial" w:hAnsi="Arial"/>
        </w:rPr>
      </w:pPr>
      <w:r>
        <w:rPr>
          <w:rFonts w:ascii="Arial" w:hAnsi="Arial"/>
        </w:rPr>
        <w:t>6/1 Nájem nebytového prostoru končí uplynutím doby, na kterou byl sjednán.</w:t>
      </w:r>
    </w:p>
    <w:p w:rsidR="008A02BE" w:rsidRDefault="008A02BE" w:rsidP="008A02BE">
      <w:pPr>
        <w:rPr>
          <w:rFonts w:ascii="Arial" w:hAnsi="Arial"/>
        </w:rPr>
      </w:pPr>
      <w:r>
        <w:rPr>
          <w:rFonts w:ascii="Arial" w:hAnsi="Arial"/>
        </w:rPr>
        <w:t>6/2 Během dohodnuté doby nájmu může nájem skončit  :</w:t>
      </w:r>
    </w:p>
    <w:p w:rsidR="008A02BE" w:rsidRDefault="008A02BE" w:rsidP="008A02BE">
      <w:pPr>
        <w:ind w:left="720"/>
        <w:rPr>
          <w:rFonts w:ascii="Arial" w:hAnsi="Arial"/>
        </w:rPr>
      </w:pPr>
      <w:r>
        <w:rPr>
          <w:rFonts w:ascii="Arial" w:hAnsi="Arial"/>
        </w:rPr>
        <w:t xml:space="preserve">    a/ písemnou dohodou mezi pronajímatelem a nájemcem</w:t>
      </w:r>
    </w:p>
    <w:p w:rsidR="008A02BE" w:rsidRDefault="008A02BE" w:rsidP="008A02BE">
      <w:pPr>
        <w:ind w:left="720"/>
        <w:rPr>
          <w:rFonts w:ascii="Arial" w:hAnsi="Arial"/>
        </w:rPr>
      </w:pPr>
      <w:r>
        <w:rPr>
          <w:rFonts w:ascii="Arial" w:hAnsi="Arial"/>
        </w:rPr>
        <w:t xml:space="preserve">    b/ výpovědí smlouvy ze strany pronajímatele nebo nájemce v souladu se </w:t>
      </w:r>
    </w:p>
    <w:p w:rsidR="008A02BE" w:rsidRDefault="008A02BE" w:rsidP="008A02BE">
      <w:pPr>
        <w:ind w:left="720"/>
        <w:rPr>
          <w:rFonts w:ascii="Arial" w:hAnsi="Arial"/>
        </w:rPr>
      </w:pPr>
      <w:r>
        <w:rPr>
          <w:rFonts w:ascii="Arial" w:hAnsi="Arial"/>
        </w:rPr>
        <w:t xml:space="preserve">        zákonem</w:t>
      </w:r>
    </w:p>
    <w:p w:rsidR="008A02BE" w:rsidRDefault="008A02BE" w:rsidP="008A02BE">
      <w:pPr>
        <w:ind w:left="720"/>
        <w:rPr>
          <w:rFonts w:ascii="Arial" w:hAnsi="Arial"/>
        </w:rPr>
      </w:pPr>
      <w:r>
        <w:rPr>
          <w:rFonts w:ascii="Arial" w:hAnsi="Arial"/>
        </w:rPr>
        <w:t xml:space="preserve">    c/ pokud nájemce nebo ostatní uživatelé přes písemné upozornění hrubě </w:t>
      </w:r>
    </w:p>
    <w:p w:rsidR="008A02BE" w:rsidRDefault="008A02BE" w:rsidP="008A02BE">
      <w:pPr>
        <w:ind w:left="720"/>
        <w:rPr>
          <w:rFonts w:ascii="Arial" w:hAnsi="Arial"/>
        </w:rPr>
      </w:pPr>
      <w:r>
        <w:rPr>
          <w:rFonts w:ascii="Arial" w:hAnsi="Arial"/>
        </w:rPr>
        <w:t xml:space="preserve">        porušují výše zmíněná ustanovení čl. V.</w:t>
      </w:r>
    </w:p>
    <w:p w:rsidR="008A02BE" w:rsidRDefault="008A02BE" w:rsidP="008A02BE">
      <w:pPr>
        <w:rPr>
          <w:rFonts w:ascii="Arial" w:hAnsi="Arial"/>
        </w:rPr>
      </w:pPr>
      <w:r>
        <w:rPr>
          <w:rFonts w:ascii="Arial" w:hAnsi="Arial"/>
        </w:rPr>
        <w:t xml:space="preserve">           Výpovědní lhůta v těchto případech činí 2 měsíce a počíná běžet prvním </w:t>
      </w:r>
    </w:p>
    <w:p w:rsidR="008A02BE" w:rsidRDefault="008A02BE" w:rsidP="008A02BE">
      <w:pPr>
        <w:rPr>
          <w:rFonts w:ascii="Arial" w:hAnsi="Arial"/>
        </w:rPr>
      </w:pPr>
      <w:r>
        <w:rPr>
          <w:rFonts w:ascii="Arial" w:hAnsi="Arial"/>
        </w:rPr>
        <w:t xml:space="preserve">           dnem měsíce následujícího po doručení výpovědi druhé straně.</w:t>
      </w:r>
    </w:p>
    <w:p w:rsidR="008A02BE" w:rsidRDefault="008A02BE" w:rsidP="008A02BE">
      <w:pPr>
        <w:rPr>
          <w:rFonts w:ascii="Arial" w:hAnsi="Arial"/>
        </w:rPr>
      </w:pPr>
      <w:r>
        <w:rPr>
          <w:rFonts w:ascii="Arial" w:hAnsi="Arial"/>
        </w:rPr>
        <w:t xml:space="preserve">6/3 Jestliže nájemce hrubě porušuje své povinnosti vyplývající z nájmu </w:t>
      </w:r>
    </w:p>
    <w:p w:rsidR="008A02BE" w:rsidRDefault="008A02BE" w:rsidP="008A02BE">
      <w:pPr>
        <w:rPr>
          <w:rFonts w:ascii="Arial" w:hAnsi="Arial"/>
        </w:rPr>
      </w:pPr>
      <w:r>
        <w:rPr>
          <w:rFonts w:ascii="Arial" w:hAnsi="Arial"/>
        </w:rPr>
        <w:t xml:space="preserve">           nebytového prostoru, zejména tím, že nezaplatil nájemné nebo úhradu za </w:t>
      </w:r>
    </w:p>
    <w:p w:rsidR="008A02BE" w:rsidRDefault="008A02BE" w:rsidP="008A02BE">
      <w:pPr>
        <w:rPr>
          <w:rFonts w:ascii="Arial" w:hAnsi="Arial"/>
        </w:rPr>
      </w:pPr>
      <w:r>
        <w:rPr>
          <w:rFonts w:ascii="Arial" w:hAnsi="Arial"/>
        </w:rPr>
        <w:t xml:space="preserve">           plnění spojená s užíváním prostoru za dobu delší než 1 měsíc, dojde </w:t>
      </w:r>
    </w:p>
    <w:p w:rsidR="008A02BE" w:rsidRDefault="008A02BE" w:rsidP="008A02BE">
      <w:pPr>
        <w:rPr>
          <w:rFonts w:ascii="Arial" w:hAnsi="Arial"/>
        </w:rPr>
      </w:pPr>
      <w:r>
        <w:rPr>
          <w:rFonts w:ascii="Arial" w:hAnsi="Arial"/>
        </w:rPr>
        <w:t xml:space="preserve">           k výpovědi smlouvy k poslednímu dni měsíce, ve kterém byla výpověď </w:t>
      </w:r>
    </w:p>
    <w:p w:rsidR="008A02BE" w:rsidRDefault="008A02BE" w:rsidP="008A02BE">
      <w:pPr>
        <w:rPr>
          <w:rFonts w:ascii="Arial" w:hAnsi="Arial"/>
        </w:rPr>
      </w:pPr>
      <w:r>
        <w:rPr>
          <w:rFonts w:ascii="Arial" w:hAnsi="Arial"/>
        </w:rPr>
        <w:t xml:space="preserve">           nájemci doručena.</w:t>
      </w:r>
    </w:p>
    <w:p w:rsidR="008A02BE" w:rsidRDefault="008A02BE" w:rsidP="008A02BE">
      <w:pPr>
        <w:rPr>
          <w:rFonts w:ascii="Arial" w:hAnsi="Arial"/>
        </w:rPr>
      </w:pPr>
      <w:r>
        <w:rPr>
          <w:rFonts w:ascii="Arial" w:hAnsi="Arial"/>
        </w:rPr>
        <w:t xml:space="preserve">6/4 Ke dni skončení nájmu je nájemce povinen nebytový prostor předat  pronajímateli </w:t>
      </w:r>
    </w:p>
    <w:p w:rsidR="008A02BE" w:rsidRDefault="008A02BE" w:rsidP="008A02BE">
      <w:pPr>
        <w:rPr>
          <w:rFonts w:ascii="Arial" w:hAnsi="Arial"/>
        </w:rPr>
      </w:pPr>
      <w:r>
        <w:rPr>
          <w:rFonts w:ascii="Arial" w:hAnsi="Arial"/>
        </w:rPr>
        <w:t xml:space="preserve">           nebo jeho zplnomocněnému zástupci ve stavu v jakém jej převzal dle </w:t>
      </w:r>
    </w:p>
    <w:p w:rsidR="008A02BE" w:rsidRDefault="008A02BE" w:rsidP="008A02BE">
      <w:pPr>
        <w:rPr>
          <w:rFonts w:ascii="Arial" w:hAnsi="Arial"/>
        </w:rPr>
      </w:pPr>
      <w:r>
        <w:rPr>
          <w:rFonts w:ascii="Arial" w:hAnsi="Arial"/>
        </w:rPr>
        <w:t xml:space="preserve">           předávacího protokolu, tj. včetně inventarizace majetku, včetně klíčů </w:t>
      </w:r>
    </w:p>
    <w:p w:rsidR="008A02BE" w:rsidRDefault="008A02BE" w:rsidP="008A02BE">
      <w:pPr>
        <w:rPr>
          <w:rFonts w:ascii="Arial" w:hAnsi="Arial"/>
        </w:rPr>
      </w:pPr>
      <w:r>
        <w:rPr>
          <w:rFonts w:ascii="Arial" w:hAnsi="Arial"/>
        </w:rPr>
        <w:t xml:space="preserve">           s odpovídajícími, provedenými, dohodnutými stavebními úpravami, se vším </w:t>
      </w:r>
    </w:p>
    <w:p w:rsidR="008A02BE" w:rsidRDefault="008A02BE" w:rsidP="008A02BE">
      <w:pPr>
        <w:rPr>
          <w:rFonts w:ascii="Arial" w:hAnsi="Arial"/>
        </w:rPr>
      </w:pPr>
      <w:r>
        <w:rPr>
          <w:rFonts w:ascii="Arial" w:hAnsi="Arial"/>
        </w:rPr>
        <w:t xml:space="preserve">           příslušenstvím a s přihlédnutím k obvyklému opotřebení, při řádném užívání a </w:t>
      </w:r>
    </w:p>
    <w:p w:rsidR="008A02BE" w:rsidRDefault="008A02BE" w:rsidP="008A02BE">
      <w:pPr>
        <w:rPr>
          <w:rFonts w:ascii="Arial" w:hAnsi="Arial"/>
        </w:rPr>
      </w:pPr>
      <w:r>
        <w:rPr>
          <w:rFonts w:ascii="Arial" w:hAnsi="Arial"/>
        </w:rPr>
        <w:t xml:space="preserve">           údržbě.</w:t>
      </w:r>
    </w:p>
    <w:p w:rsidR="008A02BE" w:rsidRDefault="008A02BE" w:rsidP="008A02BE">
      <w:pPr>
        <w:rPr>
          <w:rFonts w:ascii="Arial" w:hAnsi="Arial"/>
        </w:rPr>
      </w:pPr>
    </w:p>
    <w:p w:rsidR="008A02BE" w:rsidRPr="000931D4" w:rsidRDefault="008A02BE" w:rsidP="008A02BE">
      <w:pPr>
        <w:jc w:val="center"/>
        <w:rPr>
          <w:rFonts w:ascii="Arial" w:hAnsi="Arial"/>
          <w:b/>
        </w:rPr>
      </w:pPr>
      <w:r>
        <w:rPr>
          <w:rFonts w:ascii="Arial" w:hAnsi="Arial"/>
          <w:b/>
        </w:rPr>
        <w:t>Článek VII.</w:t>
      </w:r>
    </w:p>
    <w:p w:rsidR="008A02BE" w:rsidRDefault="008A02BE" w:rsidP="008A02BE">
      <w:pPr>
        <w:jc w:val="center"/>
        <w:rPr>
          <w:rFonts w:ascii="Arial" w:hAnsi="Arial"/>
          <w:b/>
        </w:rPr>
      </w:pPr>
      <w:r>
        <w:rPr>
          <w:rFonts w:ascii="Arial" w:hAnsi="Arial"/>
          <w:b/>
        </w:rPr>
        <w:t>Závěrečná ustanovení</w:t>
      </w:r>
    </w:p>
    <w:p w:rsidR="008A02BE" w:rsidRPr="00E37A36" w:rsidRDefault="008A02BE" w:rsidP="008A02BE">
      <w:pPr>
        <w:rPr>
          <w:rFonts w:ascii="Arial" w:hAnsi="Arial"/>
        </w:rPr>
      </w:pPr>
    </w:p>
    <w:p w:rsidR="008A02BE" w:rsidRDefault="008A02BE" w:rsidP="008A02BE">
      <w:pPr>
        <w:rPr>
          <w:rFonts w:ascii="Arial" w:hAnsi="Arial"/>
        </w:rPr>
      </w:pPr>
      <w:r>
        <w:rPr>
          <w:rFonts w:ascii="Arial" w:hAnsi="Arial"/>
        </w:rPr>
        <w:t xml:space="preserve">7/1 Vztahy vzniklé z této smlouvy se řídí právním řádem České republiky. Nájemní </w:t>
      </w:r>
    </w:p>
    <w:p w:rsidR="008A02BE" w:rsidRDefault="008A02BE" w:rsidP="008A02BE">
      <w:pPr>
        <w:rPr>
          <w:rFonts w:ascii="Arial" w:hAnsi="Arial"/>
        </w:rPr>
      </w:pPr>
      <w:r>
        <w:rPr>
          <w:rFonts w:ascii="Arial" w:hAnsi="Arial"/>
        </w:rPr>
        <w:t xml:space="preserve">           vztah – tj. práva a povinnosti smluvních stran touto smlouvou výslovně </w:t>
      </w:r>
    </w:p>
    <w:p w:rsidR="008A02BE" w:rsidRDefault="008A02BE" w:rsidP="008A02BE">
      <w:pPr>
        <w:rPr>
          <w:rFonts w:ascii="Arial" w:hAnsi="Arial"/>
        </w:rPr>
      </w:pPr>
      <w:r>
        <w:rPr>
          <w:rFonts w:ascii="Arial" w:hAnsi="Arial"/>
        </w:rPr>
        <w:t xml:space="preserve">           neupravené se řídí obecně závaznými právními předpisy, zejména zákonem </w:t>
      </w:r>
    </w:p>
    <w:p w:rsidR="008A02BE" w:rsidRDefault="008A02BE" w:rsidP="008A02BE">
      <w:pPr>
        <w:rPr>
          <w:rFonts w:ascii="Arial" w:hAnsi="Arial"/>
        </w:rPr>
      </w:pPr>
      <w:r>
        <w:rPr>
          <w:rFonts w:ascii="Arial" w:hAnsi="Arial"/>
        </w:rPr>
        <w:t xml:space="preserve">           č.116/1990 Sb. v platném znění a příslušnými ustanoveními občanského </w:t>
      </w:r>
    </w:p>
    <w:p w:rsidR="008A02BE" w:rsidRDefault="008A02BE" w:rsidP="008A02BE">
      <w:pPr>
        <w:rPr>
          <w:rFonts w:ascii="Arial" w:hAnsi="Arial"/>
        </w:rPr>
      </w:pPr>
      <w:r>
        <w:rPr>
          <w:rFonts w:ascii="Arial" w:hAnsi="Arial"/>
        </w:rPr>
        <w:t xml:space="preserve">           zákoníku a dalších platných právních předpisů.</w:t>
      </w:r>
    </w:p>
    <w:p w:rsidR="008A02BE" w:rsidRDefault="008A02BE" w:rsidP="008A02BE">
      <w:pPr>
        <w:rPr>
          <w:rFonts w:ascii="Arial" w:hAnsi="Arial"/>
        </w:rPr>
      </w:pPr>
      <w:r>
        <w:rPr>
          <w:rFonts w:ascii="Arial" w:hAnsi="Arial"/>
        </w:rPr>
        <w:t xml:space="preserve">7/2 Jakékoliv změny či doplňky této smlouvy mohou být provedeny pouze se </w:t>
      </w:r>
    </w:p>
    <w:p w:rsidR="008A02BE" w:rsidRDefault="008A02BE" w:rsidP="008A02BE">
      <w:pPr>
        <w:rPr>
          <w:rFonts w:ascii="Arial" w:hAnsi="Arial"/>
        </w:rPr>
      </w:pPr>
      <w:r>
        <w:rPr>
          <w:rFonts w:ascii="Arial" w:hAnsi="Arial"/>
        </w:rPr>
        <w:t xml:space="preserve">           souhlasem obou stran a to písemnou dohodou ve formě dodatku, nebo </w:t>
      </w:r>
    </w:p>
    <w:p w:rsidR="008A02BE" w:rsidRDefault="008A02BE" w:rsidP="008A02BE">
      <w:pPr>
        <w:rPr>
          <w:rFonts w:ascii="Arial" w:hAnsi="Arial"/>
        </w:rPr>
      </w:pPr>
      <w:r>
        <w:rPr>
          <w:rFonts w:ascii="Arial" w:hAnsi="Arial"/>
        </w:rPr>
        <w:t xml:space="preserve">           sepsáním nové nájemní smlouvy, jinak jde o změny neplatné.</w:t>
      </w:r>
    </w:p>
    <w:p w:rsidR="008A02BE" w:rsidRDefault="008A02BE" w:rsidP="008A02BE">
      <w:pPr>
        <w:rPr>
          <w:rFonts w:ascii="Arial" w:hAnsi="Arial"/>
        </w:rPr>
      </w:pPr>
      <w:r>
        <w:rPr>
          <w:rFonts w:ascii="Arial" w:hAnsi="Arial"/>
        </w:rPr>
        <w:t xml:space="preserve">7/3 Tato smlouva obsahuje 6 stran, 3 přílohy a byla vyhotovena ve čtyřech </w:t>
      </w:r>
    </w:p>
    <w:p w:rsidR="008A02BE" w:rsidRDefault="008A02BE" w:rsidP="008A02BE">
      <w:pPr>
        <w:rPr>
          <w:rFonts w:ascii="Arial" w:hAnsi="Arial"/>
        </w:rPr>
      </w:pPr>
      <w:r>
        <w:rPr>
          <w:rFonts w:ascii="Arial" w:hAnsi="Arial"/>
        </w:rPr>
        <w:t xml:space="preserve">           stejnopisech, z nichž pronajímatel obdrží tři vyhotovení a nájemce jeden </w:t>
      </w:r>
    </w:p>
    <w:p w:rsidR="008A02BE" w:rsidRDefault="008A02BE" w:rsidP="008A02BE">
      <w:pPr>
        <w:rPr>
          <w:rFonts w:ascii="Arial" w:hAnsi="Arial"/>
        </w:rPr>
      </w:pPr>
      <w:r>
        <w:rPr>
          <w:rFonts w:ascii="Arial" w:hAnsi="Arial"/>
        </w:rPr>
        <w:t xml:space="preserve">           stejnopis.</w:t>
      </w:r>
    </w:p>
    <w:p w:rsidR="008A02BE" w:rsidRDefault="008A02BE" w:rsidP="008A02BE">
      <w:pPr>
        <w:rPr>
          <w:rFonts w:ascii="Arial" w:hAnsi="Arial"/>
        </w:rPr>
      </w:pPr>
      <w:r>
        <w:rPr>
          <w:rFonts w:ascii="Arial" w:hAnsi="Arial"/>
        </w:rPr>
        <w:t xml:space="preserve">7/4 Smlouva nabývá platnosti dnem podpisu oběma smluvními stranami a účinností </w:t>
      </w:r>
    </w:p>
    <w:p w:rsidR="008A02BE" w:rsidRDefault="008A02BE" w:rsidP="008A02BE">
      <w:pPr>
        <w:rPr>
          <w:rFonts w:ascii="Arial" w:hAnsi="Arial"/>
        </w:rPr>
      </w:pPr>
      <w:r>
        <w:rPr>
          <w:rFonts w:ascii="Arial" w:hAnsi="Arial"/>
        </w:rPr>
        <w:t xml:space="preserve">           dnem zaplacení jistiny dle </w:t>
      </w:r>
      <w:proofErr w:type="spellStart"/>
      <w:r>
        <w:rPr>
          <w:rFonts w:ascii="Arial" w:hAnsi="Arial"/>
        </w:rPr>
        <w:t>čl.IV</w:t>
      </w:r>
      <w:proofErr w:type="spellEnd"/>
      <w:r>
        <w:rPr>
          <w:rFonts w:ascii="Arial" w:hAnsi="Arial"/>
        </w:rPr>
        <w:t>. odst.(4.1).</w:t>
      </w:r>
    </w:p>
    <w:p w:rsidR="008A02BE" w:rsidRDefault="008A02BE" w:rsidP="008A02BE">
      <w:pPr>
        <w:rPr>
          <w:rFonts w:ascii="Arial" w:hAnsi="Arial"/>
        </w:rPr>
      </w:pPr>
      <w:r>
        <w:rPr>
          <w:rFonts w:ascii="Arial" w:hAnsi="Arial"/>
        </w:rPr>
        <w:t xml:space="preserve">7/5 Obě smluvní strany prohlašují, že si tuto smlouvu před jejím podpisem přečetly, </w:t>
      </w:r>
    </w:p>
    <w:p w:rsidR="008A02BE" w:rsidRDefault="008A02BE" w:rsidP="008A02BE">
      <w:pPr>
        <w:rPr>
          <w:rFonts w:ascii="Arial" w:hAnsi="Arial"/>
        </w:rPr>
      </w:pPr>
      <w:r>
        <w:rPr>
          <w:rFonts w:ascii="Arial" w:hAnsi="Arial"/>
        </w:rPr>
        <w:t xml:space="preserve">           že smlouva byla uzavřena po vzájemném projednání podle jejich vlastní a </w:t>
      </w:r>
    </w:p>
    <w:p w:rsidR="008A02BE" w:rsidRDefault="008A02BE" w:rsidP="008A02BE">
      <w:pPr>
        <w:rPr>
          <w:rFonts w:ascii="Arial" w:hAnsi="Arial"/>
        </w:rPr>
      </w:pPr>
      <w:r>
        <w:rPr>
          <w:rFonts w:ascii="Arial" w:hAnsi="Arial"/>
        </w:rPr>
        <w:t xml:space="preserve">           svobodné vůle, nikoliv v tísni a za nápadně nevýhodných podmínek, a na </w:t>
      </w:r>
    </w:p>
    <w:p w:rsidR="008A02BE" w:rsidRDefault="008A02BE" w:rsidP="008A02BE">
      <w:pPr>
        <w:rPr>
          <w:rFonts w:ascii="Arial" w:hAnsi="Arial"/>
        </w:rPr>
      </w:pPr>
      <w:r>
        <w:rPr>
          <w:rFonts w:ascii="Arial" w:hAnsi="Arial"/>
        </w:rPr>
        <w:t xml:space="preserve">           důkaz toho připojují zúčastněné strany své podpisy.</w:t>
      </w:r>
    </w:p>
    <w:p w:rsidR="008A02BE" w:rsidRDefault="008A02BE" w:rsidP="008A02BE">
      <w:pPr>
        <w:rPr>
          <w:rFonts w:ascii="Arial" w:hAnsi="Arial"/>
        </w:rPr>
      </w:pPr>
    </w:p>
    <w:p w:rsidR="008A02BE" w:rsidRDefault="008A02BE" w:rsidP="008A02BE">
      <w:pPr>
        <w:rPr>
          <w:rFonts w:ascii="Arial" w:hAnsi="Arial"/>
        </w:rPr>
      </w:pPr>
      <w:r>
        <w:rPr>
          <w:rFonts w:ascii="Arial" w:hAnsi="Arial"/>
        </w:rPr>
        <w:t xml:space="preserve">- příloha č.1 smlouvy o pronájmu nebytových prostor - plán nebytového prostoru v </w:t>
      </w:r>
    </w:p>
    <w:p w:rsidR="008A02BE" w:rsidRDefault="008A02BE" w:rsidP="008A02BE">
      <w:pPr>
        <w:rPr>
          <w:rFonts w:ascii="Arial" w:hAnsi="Arial"/>
        </w:rPr>
      </w:pPr>
      <w:r>
        <w:rPr>
          <w:rFonts w:ascii="Arial" w:hAnsi="Arial"/>
        </w:rPr>
        <w:t xml:space="preserve">                                                                                       půdorysu</w:t>
      </w:r>
    </w:p>
    <w:p w:rsidR="008A02BE" w:rsidRDefault="008A02BE" w:rsidP="008A02BE">
      <w:pPr>
        <w:rPr>
          <w:rFonts w:ascii="Arial" w:hAnsi="Arial"/>
        </w:rPr>
      </w:pPr>
      <w:r>
        <w:rPr>
          <w:rFonts w:ascii="Arial" w:hAnsi="Arial"/>
        </w:rPr>
        <w:t xml:space="preserve">- příloha č.2  smlouvy o pronájmu nebytových prostor - předávací protokol   </w:t>
      </w:r>
    </w:p>
    <w:p w:rsidR="008A02BE" w:rsidRDefault="008A02BE" w:rsidP="008A02BE">
      <w:pPr>
        <w:rPr>
          <w:rFonts w:ascii="Arial" w:hAnsi="Arial"/>
        </w:rPr>
      </w:pPr>
      <w:r>
        <w:rPr>
          <w:rFonts w:ascii="Arial" w:hAnsi="Arial"/>
        </w:rPr>
        <w:t>- příloha č.3  smlouvy o pronájmu nebytových prostor - krycí list</w:t>
      </w:r>
    </w:p>
    <w:p w:rsidR="008A02BE" w:rsidRDefault="008A02BE" w:rsidP="008A02BE">
      <w:pPr>
        <w:jc w:val="center"/>
        <w:rPr>
          <w:rFonts w:ascii="Arial" w:hAnsi="Arial"/>
        </w:rPr>
      </w:pPr>
      <w:r>
        <w:rPr>
          <w:rFonts w:ascii="Arial" w:hAnsi="Arial"/>
        </w:rPr>
        <w:t>5</w:t>
      </w:r>
    </w:p>
    <w:p w:rsidR="008A02BE" w:rsidRDefault="008A02BE" w:rsidP="008A02BE">
      <w:pPr>
        <w:rPr>
          <w:rFonts w:ascii="Arial" w:hAnsi="Arial"/>
        </w:rPr>
      </w:pPr>
    </w:p>
    <w:p w:rsidR="008A02BE" w:rsidRDefault="008A02BE" w:rsidP="008A02BE">
      <w:pPr>
        <w:jc w:val="center"/>
        <w:rPr>
          <w:rFonts w:ascii="Arial" w:hAnsi="Arial"/>
          <w:b/>
        </w:rPr>
      </w:pPr>
    </w:p>
    <w:p w:rsidR="008A02BE" w:rsidRPr="000E227E" w:rsidRDefault="008A02BE" w:rsidP="008A02BE">
      <w:pPr>
        <w:jc w:val="center"/>
        <w:rPr>
          <w:rFonts w:ascii="Arial" w:hAnsi="Arial"/>
          <w:b/>
        </w:rPr>
      </w:pPr>
      <w:r>
        <w:rPr>
          <w:rFonts w:ascii="Arial" w:hAnsi="Arial"/>
        </w:rPr>
        <w:t>Přečteno a podepsáno v Kralupech nad Vltavou dne…………………………</w:t>
      </w:r>
    </w:p>
    <w:p w:rsidR="008A02BE" w:rsidRDefault="008A02BE" w:rsidP="008A02BE">
      <w:pPr>
        <w:rPr>
          <w:rFonts w:ascii="Arial" w:hAnsi="Arial"/>
        </w:rPr>
      </w:pPr>
    </w:p>
    <w:p w:rsidR="008A02BE" w:rsidRDefault="008A02BE" w:rsidP="008A02BE">
      <w:pPr>
        <w:rPr>
          <w:rFonts w:ascii="Arial" w:hAnsi="Arial"/>
        </w:rPr>
      </w:pPr>
    </w:p>
    <w:p w:rsidR="008A02BE" w:rsidRDefault="008A02BE" w:rsidP="008A02BE">
      <w:pPr>
        <w:rPr>
          <w:rFonts w:ascii="Arial" w:hAnsi="Arial"/>
        </w:rPr>
      </w:pPr>
    </w:p>
    <w:p w:rsidR="008A02BE" w:rsidRDefault="008A02BE" w:rsidP="008A02BE">
      <w:pPr>
        <w:rPr>
          <w:rFonts w:ascii="Arial" w:hAnsi="Arial"/>
        </w:rPr>
      </w:pPr>
    </w:p>
    <w:p w:rsidR="008A02BE" w:rsidRDefault="008A02BE" w:rsidP="008A02BE">
      <w:pPr>
        <w:rPr>
          <w:rFonts w:ascii="Arial" w:hAnsi="Arial"/>
        </w:rPr>
      </w:pPr>
    </w:p>
    <w:p w:rsidR="008A02BE" w:rsidRDefault="008A02BE" w:rsidP="008A02BE">
      <w:pPr>
        <w:rPr>
          <w:rFonts w:ascii="Arial" w:hAnsi="Arial"/>
        </w:rPr>
      </w:pPr>
    </w:p>
    <w:p w:rsidR="008A02BE" w:rsidRDefault="008A02BE" w:rsidP="008A02BE">
      <w:pPr>
        <w:rPr>
          <w:rFonts w:ascii="Arial" w:hAnsi="Arial"/>
        </w:rPr>
      </w:pPr>
    </w:p>
    <w:p w:rsidR="008A02BE" w:rsidRDefault="008A02BE" w:rsidP="008A02BE">
      <w:pPr>
        <w:rPr>
          <w:rFonts w:ascii="Arial" w:hAnsi="Arial"/>
        </w:rPr>
      </w:pPr>
      <w:r>
        <w:rPr>
          <w:rFonts w:ascii="Arial" w:hAnsi="Arial"/>
        </w:rPr>
        <w:t xml:space="preserve">                 ………………………….                               ……………………….</w:t>
      </w:r>
    </w:p>
    <w:p w:rsidR="008A02BE" w:rsidRDefault="008A02BE" w:rsidP="008A02BE">
      <w:pPr>
        <w:jc w:val="center"/>
        <w:rPr>
          <w:rFonts w:ascii="Arial" w:hAnsi="Arial"/>
        </w:rPr>
      </w:pPr>
      <w:r>
        <w:rPr>
          <w:rFonts w:ascii="Arial" w:hAnsi="Arial"/>
        </w:rPr>
        <w:t>pronajímatel                                                 nájemce</w:t>
      </w:r>
    </w:p>
    <w:p w:rsidR="00F27010" w:rsidRDefault="008A02BE">
      <w:bookmarkStart w:id="0" w:name="_GoBack"/>
      <w:bookmarkEnd w:id="0"/>
    </w:p>
    <w:sectPr w:rsidR="00F27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BE"/>
    <w:rsid w:val="00266D75"/>
    <w:rsid w:val="008A02BE"/>
    <w:rsid w:val="00B14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8314-7613-4130-8EA0-7AF0F74F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02B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11877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Černý Luboš (UNP-RPA)</dc:creator>
  <cp:keywords/>
  <dc:description/>
  <cp:lastModifiedBy>Černý Luboš (UNP-RPA)</cp:lastModifiedBy>
  <cp:revision>1</cp:revision>
  <dcterms:created xsi:type="dcterms:W3CDTF">2021-05-31T13:12:00Z</dcterms:created>
  <dcterms:modified xsi:type="dcterms:W3CDTF">2021-05-31T13:13:00Z</dcterms:modified>
</cp:coreProperties>
</file>